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22" w:rsidRPr="00503D38" w:rsidRDefault="00503D38" w:rsidP="00503D38">
      <w:pPr>
        <w:jc w:val="center"/>
        <w:rPr>
          <w:rFonts w:ascii="Stencil" w:hAnsi="Stencil" w:cs="Times New Roman"/>
          <w:sz w:val="44"/>
          <w:szCs w:val="24"/>
          <w:u w:val="single"/>
        </w:rPr>
      </w:pPr>
      <w:r>
        <w:rPr>
          <w:rFonts w:ascii="Stencil" w:hAnsi="Stencil" w:cs="Times New Roman"/>
          <w:sz w:val="44"/>
          <w:szCs w:val="24"/>
          <w:u w:val="single"/>
        </w:rPr>
        <w:t>NATIONAL INCOMe.</w:t>
      </w:r>
    </w:p>
    <w:p w:rsidR="005A68BC" w:rsidRPr="00CD5ADC" w:rsidRDefault="005A68BC" w:rsidP="005A68BC">
      <w:pPr>
        <w:pStyle w:val="ListParagraph"/>
        <w:numPr>
          <w:ilvl w:val="0"/>
          <w:numId w:val="1"/>
        </w:numPr>
        <w:rPr>
          <w:rFonts w:ascii="Times New Roman" w:hAnsi="Times New Roman" w:cs="Times New Roman"/>
          <w:sz w:val="24"/>
          <w:szCs w:val="24"/>
        </w:rPr>
      </w:pPr>
      <w:r w:rsidRPr="00CD5ADC">
        <w:rPr>
          <w:rFonts w:ascii="Times New Roman" w:hAnsi="Times New Roman" w:cs="Times New Roman"/>
          <w:sz w:val="24"/>
          <w:szCs w:val="24"/>
        </w:rPr>
        <w:t>This is the total income received by the providers/owners of the factors of production in a given country over a given time period.</w:t>
      </w:r>
    </w:p>
    <w:p w:rsidR="005A68BC" w:rsidRPr="00CD5ADC" w:rsidRDefault="005A68BC" w:rsidP="005A68BC">
      <w:pPr>
        <w:rPr>
          <w:rFonts w:ascii="Times New Roman" w:hAnsi="Times New Roman" w:cs="Times New Roman"/>
          <w:b/>
          <w:sz w:val="24"/>
          <w:szCs w:val="24"/>
        </w:rPr>
      </w:pPr>
      <w:r w:rsidRPr="00CD5ADC">
        <w:rPr>
          <w:rFonts w:ascii="Times New Roman" w:hAnsi="Times New Roman" w:cs="Times New Roman"/>
          <w:b/>
          <w:sz w:val="24"/>
          <w:szCs w:val="24"/>
        </w:rPr>
        <w:t>Terms used in national income</w:t>
      </w:r>
    </w:p>
    <w:p w:rsidR="005A68BC" w:rsidRPr="00CD5ADC" w:rsidRDefault="005A68BC" w:rsidP="005A68BC">
      <w:pPr>
        <w:pStyle w:val="ListParagraph"/>
        <w:numPr>
          <w:ilvl w:val="0"/>
          <w:numId w:val="2"/>
        </w:numPr>
        <w:rPr>
          <w:rFonts w:ascii="Times New Roman" w:hAnsi="Times New Roman" w:cs="Times New Roman"/>
          <w:sz w:val="24"/>
          <w:szCs w:val="24"/>
        </w:rPr>
      </w:pPr>
      <w:r w:rsidRPr="00CD5ADC">
        <w:rPr>
          <w:rFonts w:ascii="Times New Roman" w:hAnsi="Times New Roman" w:cs="Times New Roman"/>
          <w:b/>
          <w:sz w:val="24"/>
          <w:szCs w:val="24"/>
        </w:rPr>
        <w:t>Gross Domestic Product (GDP)</w:t>
      </w:r>
      <w:r w:rsidRPr="00CD5ADC">
        <w:rPr>
          <w:rFonts w:ascii="Times New Roman" w:hAnsi="Times New Roman" w:cs="Times New Roman"/>
          <w:sz w:val="24"/>
          <w:szCs w:val="24"/>
        </w:rPr>
        <w:t>. This is the total monetary value of all goods and services produced in a country during a particular year. Such goods and services must have been produced within the country.</w:t>
      </w:r>
    </w:p>
    <w:p w:rsidR="005A68BC" w:rsidRPr="00CD5ADC" w:rsidRDefault="005A68BC" w:rsidP="005A68BC">
      <w:pPr>
        <w:pStyle w:val="ListParagraph"/>
        <w:numPr>
          <w:ilvl w:val="0"/>
          <w:numId w:val="2"/>
        </w:numPr>
        <w:rPr>
          <w:rFonts w:ascii="Times New Roman" w:hAnsi="Times New Roman" w:cs="Times New Roman"/>
          <w:sz w:val="24"/>
          <w:szCs w:val="24"/>
        </w:rPr>
      </w:pPr>
      <w:r w:rsidRPr="00CD5ADC">
        <w:rPr>
          <w:rFonts w:ascii="Times New Roman" w:hAnsi="Times New Roman" w:cs="Times New Roman"/>
          <w:b/>
          <w:sz w:val="24"/>
          <w:szCs w:val="24"/>
        </w:rPr>
        <w:t>Net Domestic Product (NDP)</w:t>
      </w:r>
      <w:r w:rsidRPr="00CD5ADC">
        <w:rPr>
          <w:rFonts w:ascii="Times New Roman" w:hAnsi="Times New Roman" w:cs="Times New Roman"/>
          <w:sz w:val="24"/>
          <w:szCs w:val="24"/>
        </w:rPr>
        <w:t>. This is the GDP less depreciation. Depreciation is the loss in value of the assets such as machines used in the production of goods and services.</w:t>
      </w:r>
    </w:p>
    <w:p w:rsidR="005A68BC" w:rsidRPr="00CD5ADC" w:rsidRDefault="005A68BC" w:rsidP="005A68BC">
      <w:pPr>
        <w:pStyle w:val="ListParagraph"/>
        <w:numPr>
          <w:ilvl w:val="0"/>
          <w:numId w:val="2"/>
        </w:numPr>
        <w:rPr>
          <w:rFonts w:ascii="Times New Roman" w:hAnsi="Times New Roman" w:cs="Times New Roman"/>
          <w:sz w:val="24"/>
          <w:szCs w:val="24"/>
        </w:rPr>
      </w:pPr>
      <w:r w:rsidRPr="00CD5ADC">
        <w:rPr>
          <w:rFonts w:ascii="Times New Roman" w:hAnsi="Times New Roman" w:cs="Times New Roman"/>
          <w:b/>
          <w:sz w:val="24"/>
          <w:szCs w:val="24"/>
        </w:rPr>
        <w:t>Gross National Product (GNP)</w:t>
      </w:r>
      <w:r w:rsidRPr="00CD5ADC">
        <w:rPr>
          <w:rFonts w:ascii="Times New Roman" w:hAnsi="Times New Roman" w:cs="Times New Roman"/>
          <w:sz w:val="24"/>
          <w:szCs w:val="24"/>
        </w:rPr>
        <w:t>. This measures the total monetary value of all the goods and services produced by the people of a country regardless of whether they in or outside the country. It takes into account exports and imports. The difference between exports and imports is called net Factor Income from abroad. GNP therefore is the sum of GDP and net factor income from abroad.</w:t>
      </w:r>
    </w:p>
    <w:p w:rsidR="005A68BC" w:rsidRPr="00CD5ADC" w:rsidRDefault="0046730C" w:rsidP="005A68BC">
      <w:pPr>
        <w:pStyle w:val="ListParagraph"/>
        <w:numPr>
          <w:ilvl w:val="0"/>
          <w:numId w:val="2"/>
        </w:numPr>
        <w:rPr>
          <w:rFonts w:ascii="Times New Roman" w:hAnsi="Times New Roman" w:cs="Times New Roman"/>
          <w:sz w:val="24"/>
          <w:szCs w:val="24"/>
        </w:rPr>
      </w:pPr>
      <w:r w:rsidRPr="00CD5ADC">
        <w:rPr>
          <w:rFonts w:ascii="Times New Roman" w:hAnsi="Times New Roman" w:cs="Times New Roman"/>
          <w:b/>
          <w:sz w:val="24"/>
          <w:szCs w:val="24"/>
        </w:rPr>
        <w:t>Net National Product (NNP)</w:t>
      </w:r>
      <w:r w:rsidRPr="00CD5ADC">
        <w:rPr>
          <w:rFonts w:ascii="Times New Roman" w:hAnsi="Times New Roman" w:cs="Times New Roman"/>
          <w:sz w:val="24"/>
          <w:szCs w:val="24"/>
        </w:rPr>
        <w:t>. This recognizes the loss in value of the capital used in the production of goods. Capital here refers to capital goods. NNP is the difference between GNP and the depreciation.</w:t>
      </w:r>
    </w:p>
    <w:p w:rsidR="0046730C" w:rsidRPr="00CD5ADC" w:rsidRDefault="0046730C" w:rsidP="005A68BC">
      <w:pPr>
        <w:pStyle w:val="ListParagraph"/>
        <w:numPr>
          <w:ilvl w:val="0"/>
          <w:numId w:val="2"/>
        </w:numPr>
        <w:rPr>
          <w:rFonts w:ascii="Times New Roman" w:hAnsi="Times New Roman" w:cs="Times New Roman"/>
          <w:sz w:val="24"/>
          <w:szCs w:val="24"/>
        </w:rPr>
      </w:pPr>
      <w:r w:rsidRPr="00CD5ADC">
        <w:rPr>
          <w:rFonts w:ascii="Times New Roman" w:hAnsi="Times New Roman" w:cs="Times New Roman"/>
          <w:b/>
          <w:sz w:val="24"/>
          <w:szCs w:val="24"/>
        </w:rPr>
        <w:t>Per capita income.</w:t>
      </w:r>
      <w:r w:rsidRPr="00CD5ADC">
        <w:rPr>
          <w:rFonts w:ascii="Times New Roman" w:hAnsi="Times New Roman" w:cs="Times New Roman"/>
          <w:sz w:val="24"/>
          <w:szCs w:val="24"/>
        </w:rPr>
        <w:t xml:space="preserve"> This is the average income per head per year in a given country. It is also the national income divided by the population of the country.</w:t>
      </w:r>
    </w:p>
    <w:p w:rsidR="0046730C" w:rsidRPr="00CD5ADC" w:rsidRDefault="0046730C" w:rsidP="0046730C">
      <w:pPr>
        <w:rPr>
          <w:rFonts w:ascii="Times New Roman" w:hAnsi="Times New Roman" w:cs="Times New Roman"/>
          <w:sz w:val="24"/>
          <w:szCs w:val="24"/>
        </w:rPr>
      </w:pPr>
    </w:p>
    <w:p w:rsidR="00F16A4F" w:rsidRPr="00CD5ADC" w:rsidRDefault="00F16A4F" w:rsidP="0046730C">
      <w:pPr>
        <w:rPr>
          <w:rFonts w:ascii="Times New Roman" w:hAnsi="Times New Roman" w:cs="Times New Roman"/>
          <w:b/>
          <w:sz w:val="24"/>
          <w:szCs w:val="24"/>
        </w:rPr>
      </w:pPr>
      <w:r w:rsidRPr="00CD5ADC">
        <w:rPr>
          <w:rFonts w:ascii="Times New Roman" w:hAnsi="Times New Roman" w:cs="Times New Roman"/>
          <w:b/>
          <w:sz w:val="24"/>
          <w:szCs w:val="24"/>
        </w:rPr>
        <w:t>CIRCULAR FLOW OF INCOME</w:t>
      </w:r>
    </w:p>
    <w:p w:rsidR="00F16A4F" w:rsidRPr="00CD5ADC" w:rsidRDefault="00B17CF2" w:rsidP="00B17CF2">
      <w:pPr>
        <w:pStyle w:val="ListParagraph"/>
        <w:numPr>
          <w:ilvl w:val="0"/>
          <w:numId w:val="1"/>
        </w:numPr>
        <w:rPr>
          <w:rFonts w:ascii="Times New Roman" w:hAnsi="Times New Roman" w:cs="Times New Roman"/>
          <w:sz w:val="24"/>
          <w:szCs w:val="24"/>
        </w:rPr>
      </w:pPr>
      <w:r w:rsidRPr="00CD5ADC">
        <w:rPr>
          <w:rFonts w:ascii="Times New Roman" w:hAnsi="Times New Roman" w:cs="Times New Roman"/>
          <w:sz w:val="24"/>
          <w:szCs w:val="24"/>
        </w:rPr>
        <w:t>This is the continuous movement of income between the households (providers of factors of production) and the firms (producers of goods and services).</w:t>
      </w:r>
    </w:p>
    <w:p w:rsidR="00B17CF2" w:rsidRPr="00CD5ADC" w:rsidRDefault="00B17CF2" w:rsidP="00B17CF2">
      <w:pPr>
        <w:pStyle w:val="ListParagraph"/>
        <w:numPr>
          <w:ilvl w:val="0"/>
          <w:numId w:val="1"/>
        </w:numPr>
        <w:rPr>
          <w:rFonts w:ascii="Times New Roman" w:hAnsi="Times New Roman" w:cs="Times New Roman"/>
          <w:sz w:val="24"/>
          <w:szCs w:val="24"/>
        </w:rPr>
      </w:pPr>
      <w:r w:rsidRPr="00CD5ADC">
        <w:rPr>
          <w:rFonts w:ascii="Times New Roman" w:hAnsi="Times New Roman" w:cs="Times New Roman"/>
          <w:sz w:val="24"/>
          <w:szCs w:val="24"/>
        </w:rPr>
        <w:t>The factors of production are received from households</w:t>
      </w:r>
      <w:r w:rsidR="00964AE6" w:rsidRPr="00CD5ADC">
        <w:rPr>
          <w:rFonts w:ascii="Times New Roman" w:hAnsi="Times New Roman" w:cs="Times New Roman"/>
          <w:sz w:val="24"/>
          <w:szCs w:val="24"/>
        </w:rPr>
        <w:t>.</w:t>
      </w:r>
    </w:p>
    <w:p w:rsidR="00964AE6" w:rsidRPr="00CD5ADC" w:rsidRDefault="00964AE6" w:rsidP="00B17CF2">
      <w:pPr>
        <w:pStyle w:val="ListParagraph"/>
        <w:numPr>
          <w:ilvl w:val="0"/>
          <w:numId w:val="1"/>
        </w:numPr>
        <w:rPr>
          <w:rFonts w:ascii="Times New Roman" w:hAnsi="Times New Roman" w:cs="Times New Roman"/>
          <w:sz w:val="24"/>
          <w:szCs w:val="24"/>
        </w:rPr>
      </w:pPr>
      <w:r w:rsidRPr="00CD5ADC">
        <w:rPr>
          <w:rFonts w:ascii="Times New Roman" w:hAnsi="Times New Roman" w:cs="Times New Roman"/>
          <w:sz w:val="24"/>
          <w:szCs w:val="24"/>
        </w:rPr>
        <w:t>The firms pay the rewards of such factors to the households (expenditure to the firms and income to the households).</w:t>
      </w:r>
    </w:p>
    <w:p w:rsidR="00964AE6" w:rsidRPr="00CD5ADC" w:rsidRDefault="00964AE6" w:rsidP="00B17CF2">
      <w:pPr>
        <w:pStyle w:val="ListParagraph"/>
        <w:numPr>
          <w:ilvl w:val="0"/>
          <w:numId w:val="1"/>
        </w:numPr>
        <w:rPr>
          <w:rFonts w:ascii="Times New Roman" w:hAnsi="Times New Roman" w:cs="Times New Roman"/>
          <w:sz w:val="24"/>
          <w:szCs w:val="24"/>
        </w:rPr>
      </w:pPr>
      <w:r w:rsidRPr="00CD5ADC">
        <w:rPr>
          <w:rFonts w:ascii="Times New Roman" w:hAnsi="Times New Roman" w:cs="Times New Roman"/>
          <w:sz w:val="24"/>
          <w:szCs w:val="24"/>
        </w:rPr>
        <w:t>The households in turn use the income to buy the goods and services produced by the firms (expenditure to households and income to firms).</w:t>
      </w:r>
    </w:p>
    <w:p w:rsidR="00964AE6" w:rsidRPr="00CD5ADC" w:rsidRDefault="00964AE6" w:rsidP="00964AE6">
      <w:pPr>
        <w:rPr>
          <w:rFonts w:ascii="Times New Roman" w:hAnsi="Times New Roman" w:cs="Times New Roman"/>
          <w:b/>
          <w:sz w:val="24"/>
          <w:szCs w:val="24"/>
        </w:rPr>
      </w:pPr>
      <w:r w:rsidRPr="00CD5ADC">
        <w:rPr>
          <w:rFonts w:ascii="Times New Roman" w:hAnsi="Times New Roman" w:cs="Times New Roman"/>
          <w:b/>
          <w:sz w:val="24"/>
          <w:szCs w:val="24"/>
        </w:rPr>
        <w:t>Assumptions/features of circular flow of income</w:t>
      </w:r>
    </w:p>
    <w:p w:rsidR="00964AE6" w:rsidRPr="00CD5ADC" w:rsidRDefault="00964AE6" w:rsidP="00964AE6">
      <w:pPr>
        <w:pStyle w:val="ListParagraph"/>
        <w:numPr>
          <w:ilvl w:val="0"/>
          <w:numId w:val="3"/>
        </w:numPr>
        <w:rPr>
          <w:rFonts w:ascii="Times New Roman" w:hAnsi="Times New Roman" w:cs="Times New Roman"/>
          <w:sz w:val="24"/>
          <w:szCs w:val="24"/>
        </w:rPr>
      </w:pPr>
      <w:r w:rsidRPr="00CD5ADC">
        <w:rPr>
          <w:rFonts w:ascii="Times New Roman" w:hAnsi="Times New Roman" w:cs="Times New Roman"/>
          <w:b/>
          <w:sz w:val="24"/>
          <w:szCs w:val="24"/>
        </w:rPr>
        <w:t>Existence of two sectors only.</w:t>
      </w:r>
      <w:r w:rsidRPr="00CD5ADC">
        <w:rPr>
          <w:rFonts w:ascii="Times New Roman" w:hAnsi="Times New Roman" w:cs="Times New Roman"/>
          <w:sz w:val="24"/>
          <w:szCs w:val="24"/>
        </w:rPr>
        <w:t xml:space="preserve"> It is assumed that the economy has only two sectors that is households and firms. The households provide the factors of production while firms are involved in the production of goods and services.</w:t>
      </w:r>
    </w:p>
    <w:p w:rsidR="00964AE6" w:rsidRPr="00CD5ADC" w:rsidRDefault="00964AE6" w:rsidP="00964AE6">
      <w:pPr>
        <w:pStyle w:val="ListParagraph"/>
        <w:numPr>
          <w:ilvl w:val="0"/>
          <w:numId w:val="3"/>
        </w:numPr>
        <w:rPr>
          <w:rFonts w:ascii="Times New Roman" w:hAnsi="Times New Roman" w:cs="Times New Roman"/>
          <w:sz w:val="24"/>
          <w:szCs w:val="24"/>
        </w:rPr>
      </w:pPr>
      <w:r w:rsidRPr="00CD5ADC">
        <w:rPr>
          <w:rFonts w:ascii="Times New Roman" w:hAnsi="Times New Roman" w:cs="Times New Roman"/>
          <w:b/>
          <w:sz w:val="24"/>
          <w:szCs w:val="24"/>
        </w:rPr>
        <w:lastRenderedPageBreak/>
        <w:t>Total spending by households</w:t>
      </w:r>
      <w:r w:rsidRPr="00CD5ADC">
        <w:rPr>
          <w:rFonts w:ascii="Times New Roman" w:hAnsi="Times New Roman" w:cs="Times New Roman"/>
          <w:sz w:val="24"/>
          <w:szCs w:val="24"/>
        </w:rPr>
        <w:t>. It is assumed that the households spend all their income on the goods and services produced by the firms i.e. no savings.</w:t>
      </w:r>
    </w:p>
    <w:p w:rsidR="00964AE6" w:rsidRPr="00CD5ADC" w:rsidRDefault="00964AE6" w:rsidP="00964AE6">
      <w:pPr>
        <w:pStyle w:val="ListParagraph"/>
        <w:numPr>
          <w:ilvl w:val="0"/>
          <w:numId w:val="3"/>
        </w:numPr>
        <w:rPr>
          <w:rFonts w:ascii="Times New Roman" w:hAnsi="Times New Roman" w:cs="Times New Roman"/>
          <w:sz w:val="24"/>
          <w:szCs w:val="24"/>
        </w:rPr>
      </w:pPr>
      <w:r w:rsidRPr="00CD5ADC">
        <w:rPr>
          <w:rFonts w:ascii="Times New Roman" w:hAnsi="Times New Roman" w:cs="Times New Roman"/>
          <w:b/>
          <w:sz w:val="24"/>
          <w:szCs w:val="24"/>
        </w:rPr>
        <w:t>Total spending by the firms</w:t>
      </w:r>
      <w:r w:rsidRPr="00CD5ADC">
        <w:rPr>
          <w:rFonts w:ascii="Times New Roman" w:hAnsi="Times New Roman" w:cs="Times New Roman"/>
          <w:sz w:val="24"/>
          <w:szCs w:val="24"/>
        </w:rPr>
        <w:t>. It is assumed that the firms spend the money received from the sale of goods and services to pay for the rewards of production factors.</w:t>
      </w:r>
    </w:p>
    <w:p w:rsidR="000C3C5E" w:rsidRPr="00CD5ADC" w:rsidRDefault="000C3C5E" w:rsidP="00964AE6">
      <w:pPr>
        <w:pStyle w:val="ListParagraph"/>
        <w:numPr>
          <w:ilvl w:val="0"/>
          <w:numId w:val="3"/>
        </w:numPr>
        <w:rPr>
          <w:rFonts w:ascii="Times New Roman" w:hAnsi="Times New Roman" w:cs="Times New Roman"/>
          <w:sz w:val="24"/>
          <w:szCs w:val="24"/>
        </w:rPr>
      </w:pPr>
      <w:r w:rsidRPr="00CD5ADC">
        <w:rPr>
          <w:rFonts w:ascii="Times New Roman" w:hAnsi="Times New Roman" w:cs="Times New Roman"/>
          <w:b/>
          <w:sz w:val="24"/>
          <w:szCs w:val="24"/>
        </w:rPr>
        <w:t>Lack of government intervention.</w:t>
      </w:r>
      <w:r w:rsidRPr="00CD5ADC">
        <w:rPr>
          <w:rFonts w:ascii="Times New Roman" w:hAnsi="Times New Roman" w:cs="Times New Roman"/>
          <w:sz w:val="24"/>
          <w:szCs w:val="24"/>
        </w:rPr>
        <w:t xml:space="preserve"> The government does not influence how the firms and households carry out their activities. Such interventions are in the form of taxes, price controls among others.</w:t>
      </w:r>
    </w:p>
    <w:p w:rsidR="000C3C5E" w:rsidRPr="00CD5ADC" w:rsidRDefault="000C3C5E" w:rsidP="00964AE6">
      <w:pPr>
        <w:pStyle w:val="ListParagraph"/>
        <w:numPr>
          <w:ilvl w:val="0"/>
          <w:numId w:val="3"/>
        </w:numPr>
        <w:rPr>
          <w:rFonts w:ascii="Times New Roman" w:hAnsi="Times New Roman" w:cs="Times New Roman"/>
          <w:sz w:val="24"/>
          <w:szCs w:val="24"/>
        </w:rPr>
      </w:pPr>
      <w:r w:rsidRPr="00CD5ADC">
        <w:rPr>
          <w:rFonts w:ascii="Times New Roman" w:hAnsi="Times New Roman" w:cs="Times New Roman"/>
          <w:b/>
          <w:sz w:val="24"/>
          <w:szCs w:val="24"/>
        </w:rPr>
        <w:t>Closed economy</w:t>
      </w:r>
      <w:r w:rsidRPr="00CD5ADC">
        <w:rPr>
          <w:rFonts w:ascii="Times New Roman" w:hAnsi="Times New Roman" w:cs="Times New Roman"/>
          <w:sz w:val="24"/>
          <w:szCs w:val="24"/>
        </w:rPr>
        <w:t>. Exports and imports do not exist in such an economy.</w:t>
      </w:r>
    </w:p>
    <w:p w:rsidR="000C3C5E" w:rsidRPr="00CD5ADC" w:rsidRDefault="005A0EF0" w:rsidP="000C3C5E">
      <w:pPr>
        <w:rPr>
          <w:rFonts w:ascii="Times New Roman" w:hAnsi="Times New Roman" w:cs="Times New Roman"/>
          <w:b/>
          <w:sz w:val="24"/>
          <w:szCs w:val="24"/>
        </w:rPr>
      </w:pPr>
      <w:r w:rsidRPr="00CD5ADC">
        <w:rPr>
          <w:rFonts w:ascii="Times New Roman" w:hAnsi="Times New Roman" w:cs="Times New Roman"/>
          <w:b/>
          <w:sz w:val="24"/>
          <w:szCs w:val="24"/>
        </w:rPr>
        <w:t>Factors affecting the circular flow of income</w:t>
      </w:r>
    </w:p>
    <w:p w:rsidR="005A0EF0" w:rsidRPr="00CD5ADC" w:rsidRDefault="005A0EF0" w:rsidP="005A0EF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The factors can either lead to increase in income and expenditure (injections) or lead to a reduction in the volume of flow (withdrawals).</w:t>
      </w:r>
    </w:p>
    <w:p w:rsidR="005A0EF0" w:rsidRPr="00CD5ADC" w:rsidRDefault="005A0EF0" w:rsidP="000C3C5E">
      <w:pPr>
        <w:rPr>
          <w:rFonts w:ascii="Times New Roman" w:hAnsi="Times New Roman" w:cs="Times New Roman"/>
          <w:b/>
          <w:sz w:val="24"/>
          <w:szCs w:val="24"/>
        </w:rPr>
      </w:pPr>
      <w:r w:rsidRPr="00CD5ADC">
        <w:rPr>
          <w:rFonts w:ascii="Times New Roman" w:hAnsi="Times New Roman" w:cs="Times New Roman"/>
          <w:b/>
          <w:sz w:val="24"/>
          <w:szCs w:val="24"/>
        </w:rPr>
        <w:t>The factors include the following:</w:t>
      </w:r>
    </w:p>
    <w:p w:rsidR="005A0EF0" w:rsidRPr="00CD5ADC" w:rsidRDefault="005A0EF0"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Savings.</w:t>
      </w:r>
      <w:r w:rsidRPr="00CD5ADC">
        <w:rPr>
          <w:rFonts w:ascii="Times New Roman" w:hAnsi="Times New Roman" w:cs="Times New Roman"/>
          <w:sz w:val="24"/>
          <w:szCs w:val="24"/>
        </w:rPr>
        <w:t xml:space="preserve">  This takes place when the households do not spend all their income on the purchase of goods and services. This reduces the income to be received by firms hence savings is a withdrawal from the circular flow of income.</w:t>
      </w:r>
    </w:p>
    <w:p w:rsidR="005A0EF0" w:rsidRPr="00CD5ADC" w:rsidRDefault="005A0EF0"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Taxation.</w:t>
      </w:r>
      <w:r w:rsidRPr="00CD5ADC">
        <w:rPr>
          <w:rFonts w:ascii="Times New Roman" w:hAnsi="Times New Roman" w:cs="Times New Roman"/>
          <w:sz w:val="24"/>
          <w:szCs w:val="24"/>
        </w:rPr>
        <w:t xml:space="preserve"> Taxation reduces the amount of money available for spending therefore it is a withdrawal/leakage from the circular flow of income.</w:t>
      </w:r>
    </w:p>
    <w:p w:rsidR="005A0EF0" w:rsidRPr="00CD5ADC" w:rsidRDefault="005A0EF0"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Government expenditure.</w:t>
      </w:r>
      <w:r w:rsidR="0083082D" w:rsidRPr="00CD5ADC">
        <w:rPr>
          <w:rFonts w:ascii="Times New Roman" w:hAnsi="Times New Roman" w:cs="Times New Roman"/>
          <w:sz w:val="24"/>
          <w:szCs w:val="24"/>
        </w:rPr>
        <w:t xml:space="preserve"> The government may buy goods from the firms or provide subsidies. This will translate in to an injection into the circular flow of income.</w:t>
      </w:r>
    </w:p>
    <w:p w:rsidR="0083082D" w:rsidRPr="00CD5ADC" w:rsidRDefault="0083082D"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Investments.</w:t>
      </w:r>
      <w:r w:rsidRPr="00CD5ADC">
        <w:rPr>
          <w:rFonts w:ascii="Times New Roman" w:hAnsi="Times New Roman" w:cs="Times New Roman"/>
          <w:sz w:val="24"/>
          <w:szCs w:val="24"/>
        </w:rPr>
        <w:t xml:space="preserve"> When firms put more capital into the production, output will increase hence an increase in income (injection).</w:t>
      </w:r>
    </w:p>
    <w:p w:rsidR="0083082D" w:rsidRPr="00CD5ADC" w:rsidRDefault="0083082D"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Imports.</w:t>
      </w:r>
      <w:r w:rsidRPr="00CD5ADC">
        <w:rPr>
          <w:rFonts w:ascii="Times New Roman" w:hAnsi="Times New Roman" w:cs="Times New Roman"/>
          <w:sz w:val="24"/>
          <w:szCs w:val="24"/>
        </w:rPr>
        <w:t xml:space="preserve"> When goods and services are bought from other countries, money will be spent hence a reduction in the circular flow of income (withdrawal).</w:t>
      </w:r>
    </w:p>
    <w:p w:rsidR="0083082D" w:rsidRPr="00CD5ADC" w:rsidRDefault="0083082D" w:rsidP="005A0EF0">
      <w:pPr>
        <w:pStyle w:val="ListParagraph"/>
        <w:numPr>
          <w:ilvl w:val="0"/>
          <w:numId w:val="5"/>
        </w:numPr>
        <w:rPr>
          <w:rFonts w:ascii="Times New Roman" w:hAnsi="Times New Roman" w:cs="Times New Roman"/>
          <w:sz w:val="24"/>
          <w:szCs w:val="24"/>
        </w:rPr>
      </w:pPr>
      <w:r w:rsidRPr="00CD5ADC">
        <w:rPr>
          <w:rFonts w:ascii="Times New Roman" w:hAnsi="Times New Roman" w:cs="Times New Roman"/>
          <w:b/>
          <w:sz w:val="24"/>
          <w:szCs w:val="24"/>
        </w:rPr>
        <w:t>Exports.</w:t>
      </w:r>
      <w:r w:rsidRPr="00CD5ADC">
        <w:rPr>
          <w:rFonts w:ascii="Times New Roman" w:hAnsi="Times New Roman" w:cs="Times New Roman"/>
          <w:sz w:val="24"/>
          <w:szCs w:val="24"/>
        </w:rPr>
        <w:t xml:space="preserve"> Through exports, a country is able to receive money from other countries (injections)</w:t>
      </w:r>
    </w:p>
    <w:p w:rsidR="0083082D" w:rsidRPr="00CD5ADC" w:rsidRDefault="0083082D" w:rsidP="0083082D">
      <w:pPr>
        <w:rPr>
          <w:rFonts w:ascii="Times New Roman" w:hAnsi="Times New Roman" w:cs="Times New Roman"/>
          <w:sz w:val="24"/>
          <w:szCs w:val="24"/>
        </w:rPr>
      </w:pPr>
      <w:r w:rsidRPr="00CD5ADC">
        <w:rPr>
          <w:rFonts w:ascii="Times New Roman" w:hAnsi="Times New Roman" w:cs="Times New Roman"/>
          <w:sz w:val="24"/>
          <w:szCs w:val="24"/>
        </w:rPr>
        <w:t>Injections</w:t>
      </w:r>
    </w:p>
    <w:p w:rsidR="0083082D" w:rsidRPr="00CD5ADC" w:rsidRDefault="0083082D" w:rsidP="0083082D">
      <w:pPr>
        <w:pStyle w:val="ListParagraph"/>
        <w:numPr>
          <w:ilvl w:val="0"/>
          <w:numId w:val="6"/>
        </w:numPr>
        <w:rPr>
          <w:rFonts w:ascii="Times New Roman" w:hAnsi="Times New Roman" w:cs="Times New Roman"/>
          <w:sz w:val="24"/>
          <w:szCs w:val="24"/>
        </w:rPr>
      </w:pPr>
      <w:r w:rsidRPr="00CD5ADC">
        <w:rPr>
          <w:rFonts w:ascii="Times New Roman" w:hAnsi="Times New Roman" w:cs="Times New Roman"/>
          <w:sz w:val="24"/>
          <w:szCs w:val="24"/>
        </w:rPr>
        <w:t>Investments</w:t>
      </w:r>
    </w:p>
    <w:p w:rsidR="0083082D" w:rsidRPr="00CD5ADC" w:rsidRDefault="0083082D" w:rsidP="0083082D">
      <w:pPr>
        <w:pStyle w:val="ListParagraph"/>
        <w:numPr>
          <w:ilvl w:val="0"/>
          <w:numId w:val="6"/>
        </w:numPr>
        <w:rPr>
          <w:rFonts w:ascii="Times New Roman" w:hAnsi="Times New Roman" w:cs="Times New Roman"/>
          <w:sz w:val="24"/>
          <w:szCs w:val="24"/>
        </w:rPr>
      </w:pPr>
      <w:r w:rsidRPr="00CD5ADC">
        <w:rPr>
          <w:rFonts w:ascii="Times New Roman" w:hAnsi="Times New Roman" w:cs="Times New Roman"/>
          <w:sz w:val="24"/>
          <w:szCs w:val="24"/>
        </w:rPr>
        <w:t>Government spending</w:t>
      </w:r>
    </w:p>
    <w:p w:rsidR="0083082D" w:rsidRPr="00CD5ADC" w:rsidRDefault="0083082D" w:rsidP="0083082D">
      <w:pPr>
        <w:pStyle w:val="ListParagraph"/>
        <w:numPr>
          <w:ilvl w:val="0"/>
          <w:numId w:val="6"/>
        </w:numPr>
        <w:rPr>
          <w:rFonts w:ascii="Times New Roman" w:hAnsi="Times New Roman" w:cs="Times New Roman"/>
          <w:sz w:val="24"/>
          <w:szCs w:val="24"/>
        </w:rPr>
      </w:pPr>
      <w:r w:rsidRPr="00CD5ADC">
        <w:rPr>
          <w:rFonts w:ascii="Times New Roman" w:hAnsi="Times New Roman" w:cs="Times New Roman"/>
          <w:sz w:val="24"/>
          <w:szCs w:val="24"/>
        </w:rPr>
        <w:t>Exports</w:t>
      </w:r>
    </w:p>
    <w:p w:rsidR="0083082D" w:rsidRPr="00CD5ADC" w:rsidRDefault="0083082D" w:rsidP="0083082D">
      <w:pPr>
        <w:rPr>
          <w:rFonts w:ascii="Times New Roman" w:hAnsi="Times New Roman" w:cs="Times New Roman"/>
          <w:sz w:val="24"/>
          <w:szCs w:val="24"/>
        </w:rPr>
      </w:pPr>
      <w:r w:rsidRPr="00CD5ADC">
        <w:rPr>
          <w:rFonts w:ascii="Times New Roman" w:hAnsi="Times New Roman" w:cs="Times New Roman"/>
          <w:sz w:val="24"/>
          <w:szCs w:val="24"/>
        </w:rPr>
        <w:t>Withdrawals</w:t>
      </w:r>
    </w:p>
    <w:p w:rsidR="0083082D" w:rsidRPr="00CD5ADC" w:rsidRDefault="0083082D" w:rsidP="0083082D">
      <w:pPr>
        <w:pStyle w:val="ListParagraph"/>
        <w:numPr>
          <w:ilvl w:val="0"/>
          <w:numId w:val="7"/>
        </w:numPr>
        <w:rPr>
          <w:rFonts w:ascii="Times New Roman" w:hAnsi="Times New Roman" w:cs="Times New Roman"/>
          <w:sz w:val="24"/>
          <w:szCs w:val="24"/>
        </w:rPr>
      </w:pPr>
      <w:r w:rsidRPr="00CD5ADC">
        <w:rPr>
          <w:rFonts w:ascii="Times New Roman" w:hAnsi="Times New Roman" w:cs="Times New Roman"/>
          <w:sz w:val="24"/>
          <w:szCs w:val="24"/>
        </w:rPr>
        <w:t>Savings</w:t>
      </w:r>
    </w:p>
    <w:p w:rsidR="0083082D" w:rsidRPr="00CD5ADC" w:rsidRDefault="0083082D" w:rsidP="0083082D">
      <w:pPr>
        <w:pStyle w:val="ListParagraph"/>
        <w:numPr>
          <w:ilvl w:val="0"/>
          <w:numId w:val="7"/>
        </w:numPr>
        <w:rPr>
          <w:rFonts w:ascii="Times New Roman" w:hAnsi="Times New Roman" w:cs="Times New Roman"/>
          <w:sz w:val="24"/>
          <w:szCs w:val="24"/>
        </w:rPr>
      </w:pPr>
      <w:r w:rsidRPr="00CD5ADC">
        <w:rPr>
          <w:rFonts w:ascii="Times New Roman" w:hAnsi="Times New Roman" w:cs="Times New Roman"/>
          <w:sz w:val="24"/>
          <w:szCs w:val="24"/>
        </w:rPr>
        <w:t>Taxation</w:t>
      </w:r>
    </w:p>
    <w:p w:rsidR="0083082D" w:rsidRPr="00CD5ADC" w:rsidRDefault="0083082D" w:rsidP="0083082D">
      <w:pPr>
        <w:pStyle w:val="ListParagraph"/>
        <w:numPr>
          <w:ilvl w:val="0"/>
          <w:numId w:val="7"/>
        </w:numPr>
        <w:rPr>
          <w:rFonts w:ascii="Times New Roman" w:hAnsi="Times New Roman" w:cs="Times New Roman"/>
          <w:sz w:val="24"/>
          <w:szCs w:val="24"/>
        </w:rPr>
      </w:pPr>
      <w:r w:rsidRPr="00CD5ADC">
        <w:rPr>
          <w:rFonts w:ascii="Times New Roman" w:hAnsi="Times New Roman" w:cs="Times New Roman"/>
          <w:sz w:val="24"/>
          <w:szCs w:val="24"/>
        </w:rPr>
        <w:t>Imports</w:t>
      </w:r>
    </w:p>
    <w:p w:rsidR="0083082D" w:rsidRPr="00CD5ADC" w:rsidRDefault="0083082D" w:rsidP="0083082D">
      <w:pPr>
        <w:rPr>
          <w:rFonts w:ascii="Times New Roman" w:hAnsi="Times New Roman" w:cs="Times New Roman"/>
          <w:sz w:val="24"/>
          <w:szCs w:val="24"/>
        </w:rPr>
      </w:pPr>
    </w:p>
    <w:p w:rsidR="0083082D" w:rsidRPr="00CD5ADC" w:rsidRDefault="0083082D" w:rsidP="0083082D">
      <w:pPr>
        <w:rPr>
          <w:rFonts w:ascii="Times New Roman" w:hAnsi="Times New Roman" w:cs="Times New Roman"/>
          <w:sz w:val="24"/>
          <w:szCs w:val="24"/>
        </w:rPr>
      </w:pPr>
    </w:p>
    <w:p w:rsidR="0083082D" w:rsidRPr="00CD5ADC" w:rsidRDefault="0083082D" w:rsidP="0083082D">
      <w:pPr>
        <w:rPr>
          <w:rFonts w:ascii="Times New Roman" w:hAnsi="Times New Roman" w:cs="Times New Roman"/>
          <w:sz w:val="24"/>
          <w:szCs w:val="24"/>
        </w:rPr>
      </w:pPr>
    </w:p>
    <w:p w:rsidR="0083082D" w:rsidRPr="00CD5ADC" w:rsidRDefault="0083082D" w:rsidP="0083082D">
      <w:pPr>
        <w:rPr>
          <w:rFonts w:ascii="Times New Roman" w:hAnsi="Times New Roman" w:cs="Times New Roman"/>
          <w:sz w:val="24"/>
          <w:szCs w:val="24"/>
        </w:rPr>
      </w:pPr>
    </w:p>
    <w:p w:rsidR="00446CB8" w:rsidRPr="00CD5ADC" w:rsidRDefault="00446CB8" w:rsidP="0083082D">
      <w:pPr>
        <w:rPr>
          <w:rFonts w:ascii="Times New Roman" w:hAnsi="Times New Roman" w:cs="Times New Roman"/>
          <w:sz w:val="24"/>
          <w:szCs w:val="24"/>
        </w:rPr>
      </w:pPr>
    </w:p>
    <w:p w:rsidR="00446CB8" w:rsidRPr="00CD5ADC" w:rsidRDefault="00446CB8" w:rsidP="0083082D">
      <w:pPr>
        <w:rPr>
          <w:rFonts w:ascii="Times New Roman" w:hAnsi="Times New Roman" w:cs="Times New Roman"/>
          <w:sz w:val="24"/>
          <w:szCs w:val="24"/>
        </w:rPr>
      </w:pPr>
    </w:p>
    <w:p w:rsidR="0083082D" w:rsidRPr="00CD5ADC" w:rsidRDefault="0083082D" w:rsidP="0083082D">
      <w:pPr>
        <w:rPr>
          <w:rFonts w:ascii="Times New Roman" w:hAnsi="Times New Roman" w:cs="Times New Roman"/>
          <w:b/>
          <w:sz w:val="24"/>
          <w:szCs w:val="24"/>
        </w:rPr>
      </w:pPr>
      <w:r w:rsidRPr="00CD5ADC">
        <w:rPr>
          <w:rFonts w:ascii="Times New Roman" w:hAnsi="Times New Roman" w:cs="Times New Roman"/>
          <w:b/>
          <w:sz w:val="24"/>
          <w:szCs w:val="24"/>
        </w:rPr>
        <w:t>APPROACHES USED IN MEASURING NATIONAL INCOME</w:t>
      </w:r>
    </w:p>
    <w:p w:rsidR="0083082D" w:rsidRPr="00CD5ADC" w:rsidRDefault="00273B6C" w:rsidP="00273B6C">
      <w:pPr>
        <w:pStyle w:val="ListParagraph"/>
        <w:numPr>
          <w:ilvl w:val="0"/>
          <w:numId w:val="8"/>
        </w:numPr>
        <w:rPr>
          <w:rFonts w:ascii="Times New Roman" w:hAnsi="Times New Roman" w:cs="Times New Roman"/>
          <w:sz w:val="24"/>
          <w:szCs w:val="24"/>
        </w:rPr>
      </w:pPr>
      <w:r w:rsidRPr="00CD5ADC">
        <w:rPr>
          <w:rFonts w:ascii="Times New Roman" w:hAnsi="Times New Roman" w:cs="Times New Roman"/>
          <w:b/>
          <w:sz w:val="24"/>
          <w:szCs w:val="24"/>
        </w:rPr>
        <w:t>Expenditure Approach</w:t>
      </w:r>
      <w:r w:rsidRPr="00CD5ADC">
        <w:rPr>
          <w:rFonts w:ascii="Times New Roman" w:hAnsi="Times New Roman" w:cs="Times New Roman"/>
          <w:sz w:val="24"/>
          <w:szCs w:val="24"/>
        </w:rPr>
        <w:t xml:space="preserve">. </w:t>
      </w:r>
    </w:p>
    <w:p w:rsidR="000E0D60" w:rsidRPr="00CD5ADC" w:rsidRDefault="00273B6C" w:rsidP="00273B6C">
      <w:pPr>
        <w:rPr>
          <w:rFonts w:ascii="Times New Roman" w:hAnsi="Times New Roman" w:cs="Times New Roman"/>
          <w:sz w:val="24"/>
          <w:szCs w:val="24"/>
        </w:rPr>
      </w:pPr>
      <w:r w:rsidRPr="00CD5ADC">
        <w:rPr>
          <w:rFonts w:ascii="Times New Roman" w:hAnsi="Times New Roman" w:cs="Times New Roman"/>
          <w:sz w:val="24"/>
          <w:szCs w:val="24"/>
        </w:rPr>
        <w:t>National income is arrived at summing expenditure on all final goods and services (that have reached the final stage of production). Such expenditure is divided into</w:t>
      </w:r>
      <w:r w:rsidR="000E0D60" w:rsidRPr="00CD5ADC">
        <w:rPr>
          <w:rFonts w:ascii="Times New Roman" w:hAnsi="Times New Roman" w:cs="Times New Roman"/>
          <w:sz w:val="24"/>
          <w:szCs w:val="24"/>
        </w:rPr>
        <w:t>:</w:t>
      </w:r>
    </w:p>
    <w:p w:rsidR="000E0D60" w:rsidRPr="00CD5ADC" w:rsidRDefault="000E0D60" w:rsidP="000E0D60">
      <w:pPr>
        <w:pStyle w:val="ListParagraph"/>
        <w:numPr>
          <w:ilvl w:val="0"/>
          <w:numId w:val="9"/>
        </w:numPr>
        <w:rPr>
          <w:rFonts w:ascii="Times New Roman" w:hAnsi="Times New Roman" w:cs="Times New Roman"/>
          <w:sz w:val="24"/>
          <w:szCs w:val="24"/>
        </w:rPr>
      </w:pPr>
      <w:r w:rsidRPr="00CD5ADC">
        <w:rPr>
          <w:rFonts w:ascii="Times New Roman" w:hAnsi="Times New Roman" w:cs="Times New Roman"/>
          <w:sz w:val="24"/>
          <w:szCs w:val="24"/>
        </w:rPr>
        <w:t xml:space="preserve">Expenditure on consumer goods ( C) </w:t>
      </w:r>
    </w:p>
    <w:p w:rsidR="000E0D60" w:rsidRPr="00CD5ADC" w:rsidRDefault="000E0D60" w:rsidP="000E0D60">
      <w:pPr>
        <w:pStyle w:val="ListParagraph"/>
        <w:numPr>
          <w:ilvl w:val="0"/>
          <w:numId w:val="9"/>
        </w:numPr>
        <w:rPr>
          <w:rFonts w:ascii="Times New Roman" w:hAnsi="Times New Roman" w:cs="Times New Roman"/>
          <w:sz w:val="24"/>
          <w:szCs w:val="24"/>
        </w:rPr>
      </w:pPr>
      <w:r w:rsidRPr="00CD5ADC">
        <w:rPr>
          <w:rFonts w:ascii="Times New Roman" w:hAnsi="Times New Roman" w:cs="Times New Roman"/>
          <w:sz w:val="24"/>
          <w:szCs w:val="24"/>
        </w:rPr>
        <w:t>Expenditure on capital goods (I)</w:t>
      </w:r>
    </w:p>
    <w:p w:rsidR="000E0D60" w:rsidRPr="00CD5ADC" w:rsidRDefault="000E0D60" w:rsidP="000E0D60">
      <w:pPr>
        <w:pStyle w:val="ListParagraph"/>
        <w:numPr>
          <w:ilvl w:val="0"/>
          <w:numId w:val="9"/>
        </w:numPr>
        <w:rPr>
          <w:rFonts w:ascii="Times New Roman" w:hAnsi="Times New Roman" w:cs="Times New Roman"/>
          <w:sz w:val="24"/>
          <w:szCs w:val="24"/>
        </w:rPr>
      </w:pPr>
      <w:r w:rsidRPr="00CD5ADC">
        <w:rPr>
          <w:rFonts w:ascii="Times New Roman" w:hAnsi="Times New Roman" w:cs="Times New Roman"/>
          <w:sz w:val="24"/>
          <w:szCs w:val="24"/>
        </w:rPr>
        <w:t>Expenditure by government (G)</w:t>
      </w:r>
    </w:p>
    <w:p w:rsidR="000E0D60" w:rsidRPr="00CD5ADC" w:rsidRDefault="000E0D60" w:rsidP="000E0D60">
      <w:pPr>
        <w:pStyle w:val="ListParagraph"/>
        <w:numPr>
          <w:ilvl w:val="0"/>
          <w:numId w:val="9"/>
        </w:numPr>
        <w:rPr>
          <w:rFonts w:ascii="Times New Roman" w:hAnsi="Times New Roman" w:cs="Times New Roman"/>
          <w:sz w:val="24"/>
          <w:szCs w:val="24"/>
        </w:rPr>
      </w:pPr>
      <w:r w:rsidRPr="00CD5ADC">
        <w:rPr>
          <w:rFonts w:ascii="Times New Roman" w:hAnsi="Times New Roman" w:cs="Times New Roman"/>
          <w:sz w:val="24"/>
          <w:szCs w:val="24"/>
        </w:rPr>
        <w:t>Expenditure on net exports (X – M)</w:t>
      </w:r>
    </w:p>
    <w:p w:rsidR="000E0D60" w:rsidRPr="00CD5ADC" w:rsidRDefault="000E0D60" w:rsidP="000E0D60">
      <w:pPr>
        <w:rPr>
          <w:rFonts w:ascii="Times New Roman" w:hAnsi="Times New Roman" w:cs="Times New Roman"/>
          <w:sz w:val="24"/>
          <w:szCs w:val="24"/>
        </w:rPr>
      </w:pPr>
      <w:r w:rsidRPr="00CD5ADC">
        <w:rPr>
          <w:rFonts w:ascii="Times New Roman" w:hAnsi="Times New Roman" w:cs="Times New Roman"/>
          <w:sz w:val="24"/>
          <w:szCs w:val="24"/>
        </w:rPr>
        <w:t>Therefore national income = C+I+G+(X – M)</w:t>
      </w:r>
    </w:p>
    <w:p w:rsidR="000E0D60" w:rsidRPr="00CD5ADC" w:rsidRDefault="000E0D60" w:rsidP="000E0D60">
      <w:pPr>
        <w:rPr>
          <w:rFonts w:ascii="Times New Roman" w:hAnsi="Times New Roman" w:cs="Times New Roman"/>
          <w:b/>
          <w:sz w:val="24"/>
          <w:szCs w:val="24"/>
        </w:rPr>
      </w:pPr>
      <w:r w:rsidRPr="00CD5ADC">
        <w:rPr>
          <w:rFonts w:ascii="Times New Roman" w:hAnsi="Times New Roman" w:cs="Times New Roman"/>
          <w:b/>
          <w:sz w:val="24"/>
          <w:szCs w:val="24"/>
        </w:rPr>
        <w:t>Problems associated with expenditure approach</w:t>
      </w:r>
    </w:p>
    <w:p w:rsidR="000E0D60" w:rsidRPr="00CD5ADC" w:rsidRDefault="000E0D60" w:rsidP="000E0D6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Lack of accurate records particularly in the private sector.</w:t>
      </w:r>
    </w:p>
    <w:p w:rsidR="000E0D60" w:rsidRPr="00CD5ADC" w:rsidRDefault="000E0D60" w:rsidP="000E0D6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Approximation of expenditure of the subsistence sector.</w:t>
      </w:r>
    </w:p>
    <w:p w:rsidR="000E0D60" w:rsidRPr="00CD5ADC" w:rsidRDefault="000E0D60" w:rsidP="000E0D6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Difficulty in differentiating between final expenditure and intermediate expenditure</w:t>
      </w:r>
    </w:p>
    <w:p w:rsidR="000E0D60" w:rsidRPr="00CD5ADC" w:rsidRDefault="000E0D60" w:rsidP="000E0D6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Double counting may exist</w:t>
      </w:r>
    </w:p>
    <w:p w:rsidR="00273B6C" w:rsidRPr="00CD5ADC" w:rsidRDefault="000E0D60" w:rsidP="000E0D60">
      <w:pPr>
        <w:pStyle w:val="ListParagraph"/>
        <w:numPr>
          <w:ilvl w:val="0"/>
          <w:numId w:val="4"/>
        </w:numPr>
        <w:rPr>
          <w:rFonts w:ascii="Times New Roman" w:hAnsi="Times New Roman" w:cs="Times New Roman"/>
          <w:sz w:val="24"/>
          <w:szCs w:val="24"/>
        </w:rPr>
      </w:pPr>
      <w:r w:rsidRPr="00CD5ADC">
        <w:rPr>
          <w:rFonts w:ascii="Times New Roman" w:hAnsi="Times New Roman" w:cs="Times New Roman"/>
          <w:sz w:val="24"/>
          <w:szCs w:val="24"/>
        </w:rPr>
        <w:t>Fluctuating exchange rates may cause problems in the valuation of imports and exports.</w:t>
      </w:r>
    </w:p>
    <w:p w:rsidR="00342450" w:rsidRPr="00CD5ADC" w:rsidRDefault="00342450" w:rsidP="00342450">
      <w:pPr>
        <w:pStyle w:val="ListParagraph"/>
        <w:numPr>
          <w:ilvl w:val="0"/>
          <w:numId w:val="8"/>
        </w:numPr>
        <w:rPr>
          <w:rFonts w:ascii="Times New Roman" w:hAnsi="Times New Roman" w:cs="Times New Roman"/>
          <w:b/>
          <w:sz w:val="24"/>
          <w:szCs w:val="24"/>
        </w:rPr>
      </w:pPr>
      <w:r w:rsidRPr="00CD5ADC">
        <w:rPr>
          <w:rFonts w:ascii="Times New Roman" w:hAnsi="Times New Roman" w:cs="Times New Roman"/>
          <w:b/>
          <w:sz w:val="24"/>
          <w:szCs w:val="24"/>
        </w:rPr>
        <w:t>Income approach</w:t>
      </w:r>
    </w:p>
    <w:p w:rsidR="00342450" w:rsidRPr="00CD5ADC" w:rsidRDefault="00342450" w:rsidP="00342450">
      <w:pPr>
        <w:pStyle w:val="ListParagraph"/>
        <w:numPr>
          <w:ilvl w:val="0"/>
          <w:numId w:val="10"/>
        </w:numPr>
        <w:rPr>
          <w:rFonts w:ascii="Times New Roman" w:hAnsi="Times New Roman" w:cs="Times New Roman"/>
          <w:sz w:val="24"/>
          <w:szCs w:val="24"/>
        </w:rPr>
      </w:pPr>
      <w:r w:rsidRPr="00CD5ADC">
        <w:rPr>
          <w:rFonts w:ascii="Times New Roman" w:hAnsi="Times New Roman" w:cs="Times New Roman"/>
          <w:sz w:val="24"/>
          <w:szCs w:val="24"/>
        </w:rPr>
        <w:t>In this method, the national income is arrived at by summing all the money received by those who participate in the production of goods and services.</w:t>
      </w:r>
    </w:p>
    <w:p w:rsidR="00342450" w:rsidRPr="00CD5ADC" w:rsidRDefault="00342450" w:rsidP="00342450">
      <w:pPr>
        <w:pStyle w:val="ListParagraph"/>
        <w:numPr>
          <w:ilvl w:val="0"/>
          <w:numId w:val="10"/>
        </w:numPr>
        <w:rPr>
          <w:rFonts w:ascii="Times New Roman" w:hAnsi="Times New Roman" w:cs="Times New Roman"/>
          <w:sz w:val="24"/>
          <w:szCs w:val="24"/>
        </w:rPr>
      </w:pPr>
      <w:r w:rsidRPr="00CD5ADC">
        <w:rPr>
          <w:rFonts w:ascii="Times New Roman" w:hAnsi="Times New Roman" w:cs="Times New Roman"/>
          <w:sz w:val="24"/>
          <w:szCs w:val="24"/>
        </w:rPr>
        <w:t>Such incomes are in the form of rewards to the production factors (wages, rent, interest and profits).</w:t>
      </w:r>
    </w:p>
    <w:p w:rsidR="00342450" w:rsidRPr="00CD5ADC" w:rsidRDefault="00342450" w:rsidP="00342450">
      <w:pPr>
        <w:pStyle w:val="ListParagraph"/>
        <w:numPr>
          <w:ilvl w:val="0"/>
          <w:numId w:val="10"/>
        </w:numPr>
        <w:rPr>
          <w:rFonts w:ascii="Times New Roman" w:hAnsi="Times New Roman" w:cs="Times New Roman"/>
          <w:sz w:val="24"/>
          <w:szCs w:val="24"/>
        </w:rPr>
      </w:pPr>
      <w:r w:rsidRPr="00CD5ADC">
        <w:rPr>
          <w:rFonts w:ascii="Times New Roman" w:hAnsi="Times New Roman" w:cs="Times New Roman"/>
          <w:sz w:val="24"/>
          <w:szCs w:val="24"/>
        </w:rPr>
        <w:t>Public income is also taken into account i.e. it is the income received by the government from its investments (Parastatals, joint ventures).</w:t>
      </w:r>
    </w:p>
    <w:p w:rsidR="00342450" w:rsidRPr="00CD5ADC" w:rsidRDefault="00342450" w:rsidP="00342450">
      <w:pPr>
        <w:pStyle w:val="ListParagraph"/>
        <w:numPr>
          <w:ilvl w:val="0"/>
          <w:numId w:val="10"/>
        </w:numPr>
        <w:rPr>
          <w:rFonts w:ascii="Times New Roman" w:hAnsi="Times New Roman" w:cs="Times New Roman"/>
          <w:sz w:val="24"/>
          <w:szCs w:val="24"/>
        </w:rPr>
      </w:pPr>
      <w:r w:rsidRPr="00CD5ADC">
        <w:rPr>
          <w:rFonts w:ascii="Times New Roman" w:hAnsi="Times New Roman" w:cs="Times New Roman"/>
          <w:sz w:val="24"/>
          <w:szCs w:val="24"/>
        </w:rPr>
        <w:t>Transfer payments are excluded since they represent a redistribution of incomes from those who have earned them to the recipient’s e.g. National insurance schemes.</w:t>
      </w:r>
    </w:p>
    <w:p w:rsidR="00342450" w:rsidRPr="00CD5ADC" w:rsidRDefault="00342450" w:rsidP="00342450">
      <w:pPr>
        <w:rPr>
          <w:rFonts w:ascii="Times New Roman" w:hAnsi="Times New Roman" w:cs="Times New Roman"/>
          <w:b/>
          <w:sz w:val="24"/>
          <w:szCs w:val="24"/>
        </w:rPr>
      </w:pPr>
      <w:r w:rsidRPr="00CD5ADC">
        <w:rPr>
          <w:rFonts w:ascii="Times New Roman" w:hAnsi="Times New Roman" w:cs="Times New Roman"/>
          <w:b/>
          <w:sz w:val="24"/>
          <w:szCs w:val="24"/>
        </w:rPr>
        <w:t>Problems related to this method</w:t>
      </w:r>
    </w:p>
    <w:p w:rsidR="00342450" w:rsidRPr="00CD5ADC" w:rsidRDefault="00F01859" w:rsidP="00342450">
      <w:pPr>
        <w:pStyle w:val="ListParagraph"/>
        <w:numPr>
          <w:ilvl w:val="0"/>
          <w:numId w:val="11"/>
        </w:numPr>
        <w:rPr>
          <w:rFonts w:ascii="Times New Roman" w:hAnsi="Times New Roman" w:cs="Times New Roman"/>
          <w:sz w:val="24"/>
          <w:szCs w:val="24"/>
        </w:rPr>
      </w:pPr>
      <w:r w:rsidRPr="00CD5ADC">
        <w:rPr>
          <w:rFonts w:ascii="Times New Roman" w:hAnsi="Times New Roman" w:cs="Times New Roman"/>
          <w:sz w:val="24"/>
          <w:szCs w:val="24"/>
        </w:rPr>
        <w:t>Determination of what proportion of transfer payments constitute in the income of a country.</w:t>
      </w:r>
    </w:p>
    <w:p w:rsidR="00F01859" w:rsidRPr="00CD5ADC" w:rsidRDefault="00F01859" w:rsidP="00342450">
      <w:pPr>
        <w:pStyle w:val="ListParagraph"/>
        <w:numPr>
          <w:ilvl w:val="0"/>
          <w:numId w:val="11"/>
        </w:numPr>
        <w:rPr>
          <w:rFonts w:ascii="Times New Roman" w:hAnsi="Times New Roman" w:cs="Times New Roman"/>
          <w:sz w:val="24"/>
          <w:szCs w:val="24"/>
        </w:rPr>
      </w:pPr>
      <w:r w:rsidRPr="00CD5ADC">
        <w:rPr>
          <w:rFonts w:ascii="Times New Roman" w:hAnsi="Times New Roman" w:cs="Times New Roman"/>
          <w:sz w:val="24"/>
          <w:szCs w:val="24"/>
        </w:rPr>
        <w:lastRenderedPageBreak/>
        <w:t>Inaccurate data may exist since business people may not tell the truth about their income in order to evade tax.</w:t>
      </w:r>
    </w:p>
    <w:p w:rsidR="00F01859" w:rsidRPr="00CD5ADC" w:rsidRDefault="00F01859" w:rsidP="00342450">
      <w:pPr>
        <w:pStyle w:val="ListParagraph"/>
        <w:numPr>
          <w:ilvl w:val="0"/>
          <w:numId w:val="11"/>
        </w:numPr>
        <w:rPr>
          <w:rFonts w:ascii="Times New Roman" w:hAnsi="Times New Roman" w:cs="Times New Roman"/>
          <w:sz w:val="24"/>
          <w:szCs w:val="24"/>
        </w:rPr>
      </w:pPr>
      <w:r w:rsidRPr="00CD5ADC">
        <w:rPr>
          <w:rFonts w:ascii="Times New Roman" w:hAnsi="Times New Roman" w:cs="Times New Roman"/>
          <w:sz w:val="24"/>
          <w:szCs w:val="24"/>
        </w:rPr>
        <w:t>Price fluctuations may make national income determination difficult.</w:t>
      </w:r>
    </w:p>
    <w:p w:rsidR="00F01859" w:rsidRPr="00CD5ADC" w:rsidRDefault="00F01859" w:rsidP="00342450">
      <w:pPr>
        <w:pStyle w:val="ListParagraph"/>
        <w:numPr>
          <w:ilvl w:val="0"/>
          <w:numId w:val="11"/>
        </w:numPr>
        <w:rPr>
          <w:rFonts w:ascii="Times New Roman" w:hAnsi="Times New Roman" w:cs="Times New Roman"/>
          <w:sz w:val="24"/>
          <w:szCs w:val="24"/>
        </w:rPr>
      </w:pPr>
      <w:r w:rsidRPr="00CD5ADC">
        <w:rPr>
          <w:rFonts w:ascii="Times New Roman" w:hAnsi="Times New Roman" w:cs="Times New Roman"/>
          <w:sz w:val="24"/>
          <w:szCs w:val="24"/>
        </w:rPr>
        <w:t>Income from illegal activities is not captured.</w:t>
      </w:r>
    </w:p>
    <w:p w:rsidR="00F01859" w:rsidRPr="00CD5ADC" w:rsidRDefault="00F01859" w:rsidP="00342450">
      <w:pPr>
        <w:pStyle w:val="ListParagraph"/>
        <w:numPr>
          <w:ilvl w:val="0"/>
          <w:numId w:val="11"/>
        </w:numPr>
        <w:rPr>
          <w:rFonts w:ascii="Times New Roman" w:hAnsi="Times New Roman" w:cs="Times New Roman"/>
          <w:sz w:val="24"/>
          <w:szCs w:val="24"/>
        </w:rPr>
      </w:pPr>
      <w:r w:rsidRPr="00CD5ADC">
        <w:rPr>
          <w:rFonts w:ascii="Times New Roman" w:hAnsi="Times New Roman" w:cs="Times New Roman"/>
          <w:sz w:val="24"/>
          <w:szCs w:val="24"/>
        </w:rPr>
        <w:t>Valuation of income from subsistence economy may be difficult e.g. housewives.</w:t>
      </w:r>
    </w:p>
    <w:p w:rsidR="00F01859" w:rsidRPr="00CD5ADC" w:rsidRDefault="00F01859" w:rsidP="00F01859">
      <w:pPr>
        <w:rPr>
          <w:rFonts w:ascii="Times New Roman" w:hAnsi="Times New Roman" w:cs="Times New Roman"/>
          <w:b/>
          <w:sz w:val="24"/>
          <w:szCs w:val="24"/>
        </w:rPr>
      </w:pPr>
      <w:r w:rsidRPr="00CD5ADC">
        <w:rPr>
          <w:rFonts w:ascii="Times New Roman" w:hAnsi="Times New Roman" w:cs="Times New Roman"/>
          <w:b/>
          <w:sz w:val="24"/>
          <w:szCs w:val="24"/>
        </w:rPr>
        <w:t>Assignment: Read and make short notes on Output approach (refer to Inventor book three pages 65 – 66).</w:t>
      </w:r>
    </w:p>
    <w:p w:rsidR="00F01859" w:rsidRPr="00CD5ADC" w:rsidRDefault="00F01859" w:rsidP="00F01859">
      <w:pPr>
        <w:rPr>
          <w:rFonts w:ascii="Times New Roman" w:hAnsi="Times New Roman" w:cs="Times New Roman"/>
          <w:sz w:val="24"/>
          <w:szCs w:val="24"/>
        </w:rPr>
      </w:pPr>
    </w:p>
    <w:p w:rsidR="00C75571" w:rsidRPr="00CD5ADC" w:rsidRDefault="00C75571" w:rsidP="00C75571">
      <w:pPr>
        <w:jc w:val="both"/>
        <w:rPr>
          <w:rFonts w:ascii="Times New Roman" w:hAnsi="Times New Roman" w:cs="Times New Roman"/>
          <w:b/>
          <w:sz w:val="24"/>
          <w:szCs w:val="24"/>
        </w:rPr>
      </w:pPr>
    </w:p>
    <w:p w:rsidR="00C75571" w:rsidRPr="00CD5ADC" w:rsidRDefault="00C75571" w:rsidP="00C75571">
      <w:pPr>
        <w:jc w:val="both"/>
        <w:rPr>
          <w:rFonts w:ascii="Times New Roman" w:hAnsi="Times New Roman" w:cs="Times New Roman"/>
          <w:b/>
          <w:sz w:val="24"/>
          <w:szCs w:val="24"/>
        </w:rPr>
      </w:pPr>
      <w:r w:rsidRPr="00CD5ADC">
        <w:rPr>
          <w:rFonts w:ascii="Times New Roman" w:hAnsi="Times New Roman" w:cs="Times New Roman"/>
          <w:b/>
          <w:sz w:val="24"/>
          <w:szCs w:val="24"/>
        </w:rPr>
        <w:t>USES OF NATIONAL INCOME STATISTICS</w:t>
      </w:r>
    </w:p>
    <w:p w:rsidR="00C75571" w:rsidRPr="00CD5ADC" w:rsidRDefault="00C75571" w:rsidP="00C75571">
      <w:pPr>
        <w:pStyle w:val="ListParagraph"/>
        <w:jc w:val="both"/>
        <w:rPr>
          <w:rFonts w:ascii="Times New Roman" w:hAnsi="Times New Roman" w:cs="Times New Roman"/>
          <w:sz w:val="24"/>
          <w:szCs w:val="24"/>
        </w:rPr>
      </w:pP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Indicators of standards of living.</w:t>
      </w:r>
      <w:r w:rsidRPr="00CD5ADC">
        <w:rPr>
          <w:rFonts w:ascii="Times New Roman" w:hAnsi="Times New Roman" w:cs="Times New Roman"/>
          <w:sz w:val="24"/>
          <w:szCs w:val="24"/>
        </w:rPr>
        <w:t xml:space="preserve"> If the national income is equitably distributed, then the standards of living will be high.</w:t>
      </w: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 xml:space="preserve">Measuring economic growth. </w:t>
      </w:r>
      <w:r w:rsidRPr="00CD5ADC">
        <w:rPr>
          <w:rFonts w:ascii="Times New Roman" w:hAnsi="Times New Roman" w:cs="Times New Roman"/>
          <w:sz w:val="24"/>
          <w:szCs w:val="24"/>
        </w:rPr>
        <w:t>The statistics of one year are compared with previous year to show whether there is improvement or not.</w:t>
      </w: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Inter country comparison.</w:t>
      </w:r>
      <w:r w:rsidRPr="00CD5ADC">
        <w:rPr>
          <w:rFonts w:ascii="Times New Roman" w:hAnsi="Times New Roman" w:cs="Times New Roman"/>
          <w:sz w:val="24"/>
          <w:szCs w:val="24"/>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Investment decisions.</w:t>
      </w:r>
      <w:r w:rsidRPr="00CD5ADC">
        <w:rPr>
          <w:rFonts w:ascii="Times New Roman" w:hAnsi="Times New Roman" w:cs="Times New Roman"/>
          <w:sz w:val="24"/>
          <w:szCs w:val="24"/>
        </w:rPr>
        <w:t xml:space="preserve"> They assist the government and other investors to know the sectors to</w:t>
      </w:r>
    </w:p>
    <w:p w:rsidR="00C75571" w:rsidRPr="00CD5ADC" w:rsidRDefault="00C75571" w:rsidP="00C75571">
      <w:pPr>
        <w:pStyle w:val="ListParagraph"/>
        <w:jc w:val="both"/>
        <w:rPr>
          <w:rFonts w:ascii="Times New Roman" w:hAnsi="Times New Roman" w:cs="Times New Roman"/>
          <w:sz w:val="24"/>
          <w:szCs w:val="24"/>
        </w:rPr>
      </w:pPr>
      <w:r w:rsidRPr="00CD5ADC">
        <w:rPr>
          <w:rFonts w:ascii="Times New Roman" w:hAnsi="Times New Roman" w:cs="Times New Roman"/>
          <w:sz w:val="24"/>
          <w:szCs w:val="24"/>
        </w:rPr>
        <w:t>put their money. The statistics provide relevant information concerning the performance of each sector.</w:t>
      </w: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Basis of equitable distribution of income.</w:t>
      </w:r>
      <w:r w:rsidRPr="00CD5ADC">
        <w:rPr>
          <w:rFonts w:ascii="Times New Roman" w:hAnsi="Times New Roman" w:cs="Times New Roman"/>
          <w:sz w:val="24"/>
          <w:szCs w:val="24"/>
        </w:rPr>
        <w:t xml:space="preserve"> The statistics can be used to spread income to the hands of majority of the citizens incase a few individuals control the economy.</w:t>
      </w:r>
    </w:p>
    <w:p w:rsidR="00C75571" w:rsidRPr="00CD5ADC" w:rsidRDefault="00C75571" w:rsidP="00C75571">
      <w:pPr>
        <w:pStyle w:val="ListParagraph"/>
        <w:numPr>
          <w:ilvl w:val="0"/>
          <w:numId w:val="12"/>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lastRenderedPageBreak/>
        <w:t>Planning purposes.</w:t>
      </w:r>
      <w:r w:rsidRPr="00CD5ADC">
        <w:rPr>
          <w:rFonts w:ascii="Times New Roman" w:hAnsi="Times New Roman" w:cs="Times New Roman"/>
          <w:sz w:val="24"/>
          <w:szCs w:val="24"/>
        </w:rPr>
        <w:t xml:space="preserve"> The statistics will show the contribution of each sector thus helping the government in allocating the funds to the various sectors.</w:t>
      </w:r>
    </w:p>
    <w:p w:rsidR="00C75571" w:rsidRPr="00CD5ADC" w:rsidRDefault="00C75571" w:rsidP="00C75571">
      <w:pPr>
        <w:jc w:val="both"/>
        <w:rPr>
          <w:rFonts w:ascii="Times New Roman" w:hAnsi="Times New Roman" w:cs="Times New Roman"/>
          <w:b/>
          <w:sz w:val="24"/>
          <w:szCs w:val="24"/>
        </w:rPr>
      </w:pPr>
      <w:r w:rsidRPr="00CD5ADC">
        <w:rPr>
          <w:rFonts w:ascii="Times New Roman" w:hAnsi="Times New Roman" w:cs="Times New Roman"/>
          <w:b/>
          <w:sz w:val="24"/>
          <w:szCs w:val="24"/>
        </w:rPr>
        <w:t>Factors which influences the level of national income.</w:t>
      </w:r>
    </w:p>
    <w:p w:rsidR="00C75571" w:rsidRPr="00CD5ADC" w:rsidRDefault="00C75571" w:rsidP="00C75571">
      <w:pPr>
        <w:pStyle w:val="ListParagraph"/>
        <w:numPr>
          <w:ilvl w:val="0"/>
          <w:numId w:val="13"/>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Quantity and quality of production.</w:t>
      </w:r>
      <w:r w:rsidRPr="00CD5ADC">
        <w:rPr>
          <w:rFonts w:ascii="Times New Roman" w:hAnsi="Times New Roman" w:cs="Times New Roman"/>
          <w:sz w:val="24"/>
          <w:szCs w:val="24"/>
        </w:rPr>
        <w:t xml:space="preserve"> If the factors are more in terms of quantity of good quality, the output will be high hence increasing in national income.</w:t>
      </w:r>
    </w:p>
    <w:p w:rsidR="00C75571" w:rsidRPr="00CD5ADC" w:rsidRDefault="00C75571" w:rsidP="00C75571">
      <w:pPr>
        <w:pStyle w:val="ListParagraph"/>
        <w:numPr>
          <w:ilvl w:val="0"/>
          <w:numId w:val="13"/>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State of technology.</w:t>
      </w:r>
      <w:r w:rsidRPr="00CD5ADC">
        <w:rPr>
          <w:rFonts w:ascii="Times New Roman" w:hAnsi="Times New Roman" w:cs="Times New Roman"/>
          <w:sz w:val="24"/>
          <w:szCs w:val="24"/>
        </w:rPr>
        <w:t xml:space="preserve"> A country with high level of technology will produce goods in large volumes hence high national income.</w:t>
      </w:r>
    </w:p>
    <w:p w:rsidR="00C75571" w:rsidRPr="00CD5ADC" w:rsidRDefault="00C75571" w:rsidP="00C75571">
      <w:pPr>
        <w:pStyle w:val="ListParagraph"/>
        <w:numPr>
          <w:ilvl w:val="0"/>
          <w:numId w:val="13"/>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Political stability.</w:t>
      </w:r>
      <w:r w:rsidRPr="00CD5ADC">
        <w:rPr>
          <w:rFonts w:ascii="Times New Roman" w:hAnsi="Times New Roman" w:cs="Times New Roman"/>
          <w:sz w:val="24"/>
          <w:szCs w:val="24"/>
        </w:rPr>
        <w:t xml:space="preserve"> Countries which are relatively stable politically experience high production hence high national income level.</w:t>
      </w:r>
    </w:p>
    <w:p w:rsidR="00C75571" w:rsidRPr="00CD5ADC" w:rsidRDefault="00C75571" w:rsidP="00C75571">
      <w:pPr>
        <w:pStyle w:val="ListParagraph"/>
        <w:numPr>
          <w:ilvl w:val="0"/>
          <w:numId w:val="13"/>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Accuracy of accounting systems.</w:t>
      </w:r>
      <w:r w:rsidRPr="00CD5ADC">
        <w:rPr>
          <w:rFonts w:ascii="Times New Roman" w:hAnsi="Times New Roman" w:cs="Times New Roman"/>
          <w:sz w:val="24"/>
          <w:szCs w:val="24"/>
        </w:rPr>
        <w:t xml:space="preserve"> If the methods used to gather data are accurate, then the overall statistical figures will the accurate hence reliable.</w:t>
      </w:r>
    </w:p>
    <w:p w:rsidR="00C75571" w:rsidRPr="00CD5ADC" w:rsidRDefault="00C75571" w:rsidP="00C75571">
      <w:pPr>
        <w:pStyle w:val="ListParagraph"/>
        <w:numPr>
          <w:ilvl w:val="0"/>
          <w:numId w:val="13"/>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Proportion of the subsistence sector.</w:t>
      </w:r>
      <w:r w:rsidRPr="00CD5ADC">
        <w:rPr>
          <w:rFonts w:ascii="Times New Roman" w:hAnsi="Times New Roman" w:cs="Times New Roman"/>
          <w:sz w:val="24"/>
          <w:szCs w:val="24"/>
        </w:rPr>
        <w:t xml:space="preserve"> Subsistence sector’s output is not normally included in the statistical figures. If it represents a large proportion, therefore the national income level will be low.</w:t>
      </w:r>
    </w:p>
    <w:p w:rsidR="00C75571" w:rsidRPr="00CD5ADC" w:rsidRDefault="00C75571" w:rsidP="00C75571">
      <w:pPr>
        <w:spacing w:line="480" w:lineRule="auto"/>
        <w:jc w:val="both"/>
        <w:rPr>
          <w:rFonts w:ascii="Times New Roman" w:hAnsi="Times New Roman" w:cs="Times New Roman"/>
          <w:b/>
          <w:sz w:val="24"/>
          <w:szCs w:val="24"/>
        </w:rPr>
      </w:pPr>
      <w:r w:rsidRPr="00CD5ADC">
        <w:rPr>
          <w:rFonts w:ascii="Times New Roman" w:hAnsi="Times New Roman" w:cs="Times New Roman"/>
          <w:b/>
          <w:sz w:val="24"/>
          <w:szCs w:val="24"/>
        </w:rPr>
        <w:t>NB. For other factors refer to Inventor book three pages 68 – 69.</w:t>
      </w:r>
    </w:p>
    <w:p w:rsidR="00C75571" w:rsidRPr="00CD5ADC" w:rsidRDefault="00C75571" w:rsidP="00C75571">
      <w:pPr>
        <w:jc w:val="both"/>
        <w:rPr>
          <w:rFonts w:ascii="Times New Roman" w:hAnsi="Times New Roman" w:cs="Times New Roman"/>
          <w:b/>
          <w:sz w:val="24"/>
          <w:szCs w:val="24"/>
        </w:rPr>
      </w:pPr>
      <w:r w:rsidRPr="00CD5ADC">
        <w:rPr>
          <w:rFonts w:ascii="Times New Roman" w:hAnsi="Times New Roman" w:cs="Times New Roman"/>
          <w:b/>
          <w:sz w:val="24"/>
          <w:szCs w:val="24"/>
        </w:rPr>
        <w:t>Reasons why high per capita income is not an indicator of a better living standard in a country</w:t>
      </w:r>
    </w:p>
    <w:p w:rsidR="00C75571" w:rsidRPr="00CD5ADC"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Statistical problems.</w:t>
      </w:r>
      <w:r w:rsidRPr="00CD5ADC">
        <w:rPr>
          <w:rFonts w:ascii="Times New Roman" w:hAnsi="Times New Roman" w:cs="Times New Roman"/>
          <w:sz w:val="24"/>
          <w:szCs w:val="24"/>
        </w:rPr>
        <w:t xml:space="preserve"> The collection of the national income data may be inaccurate meaning that the national income figures might be incorrect hence wrong per capita income.</w:t>
      </w:r>
    </w:p>
    <w:p w:rsidR="00C75571" w:rsidRPr="00CD5ADC"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Changes in money value.</w:t>
      </w:r>
      <w:r w:rsidRPr="00CD5ADC">
        <w:rPr>
          <w:rFonts w:ascii="Times New Roman" w:hAnsi="Times New Roman" w:cs="Times New Roman"/>
          <w:sz w:val="24"/>
          <w:szCs w:val="24"/>
        </w:rPr>
        <w:t xml:space="preserve"> If the currency has been devalued, there can be change in the value of money without necessarily representing any changes in the welfare of the people.</w:t>
      </w:r>
    </w:p>
    <w:p w:rsidR="00C75571" w:rsidRPr="00CD5ADC"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lastRenderedPageBreak/>
        <w:t>Income distribution.</w:t>
      </w:r>
      <w:r w:rsidRPr="00CD5ADC">
        <w:rPr>
          <w:rFonts w:ascii="Times New Roman" w:hAnsi="Times New Roman" w:cs="Times New Roman"/>
          <w:sz w:val="24"/>
          <w:szCs w:val="24"/>
        </w:rPr>
        <w:t xml:space="preserve"> The per capita may be high even though the income is in the hands of very few people thus it is not a representative of the majority.</w:t>
      </w:r>
    </w:p>
    <w:p w:rsidR="00C75571" w:rsidRPr="00CD5ADC"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Nature of products.</w:t>
      </w:r>
      <w:r w:rsidRPr="00CD5ADC">
        <w:rPr>
          <w:rFonts w:ascii="Times New Roman" w:hAnsi="Times New Roman" w:cs="Times New Roman"/>
          <w:sz w:val="24"/>
          <w:szCs w:val="24"/>
        </w:rPr>
        <w:t xml:space="preserve"> If the products are not meant to satisfy immediate wants of the people, then an increase in per capita income may not lead to a higher economic welfare.</w:t>
      </w:r>
    </w:p>
    <w:p w:rsidR="00C75571" w:rsidRPr="00CD5ADC"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Peoples’ hard work and attitude.</w:t>
      </w:r>
      <w:r w:rsidRPr="00CD5ADC">
        <w:rPr>
          <w:rFonts w:ascii="Times New Roman" w:hAnsi="Times New Roman" w:cs="Times New Roman"/>
          <w:sz w:val="24"/>
          <w:szCs w:val="24"/>
        </w:rPr>
        <w:t xml:space="preserve"> Increased national income may mean less sleep and more worries. People have no time to enjoy what they produce and their welfare may be low despite the rise in national income.</w:t>
      </w:r>
    </w:p>
    <w:p w:rsidR="004A6CC4" w:rsidRPr="001425FF" w:rsidRDefault="00C75571" w:rsidP="00C75571">
      <w:pPr>
        <w:pStyle w:val="ListParagraph"/>
        <w:numPr>
          <w:ilvl w:val="0"/>
          <w:numId w:val="14"/>
        </w:numPr>
        <w:spacing w:line="480" w:lineRule="auto"/>
        <w:jc w:val="both"/>
        <w:rPr>
          <w:rFonts w:ascii="Times New Roman" w:hAnsi="Times New Roman" w:cs="Times New Roman"/>
          <w:sz w:val="24"/>
          <w:szCs w:val="24"/>
        </w:rPr>
      </w:pPr>
      <w:r w:rsidRPr="00CD5ADC">
        <w:rPr>
          <w:rFonts w:ascii="Times New Roman" w:hAnsi="Times New Roman" w:cs="Times New Roman"/>
          <w:b/>
          <w:sz w:val="24"/>
          <w:szCs w:val="24"/>
        </w:rPr>
        <w:t>Social costs.</w:t>
      </w:r>
      <w:r w:rsidRPr="00CD5ADC">
        <w:rPr>
          <w:rFonts w:ascii="Times New Roman" w:hAnsi="Times New Roman" w:cs="Times New Roman"/>
          <w:sz w:val="24"/>
          <w:szCs w:val="24"/>
        </w:rPr>
        <w:t xml:space="preserve"> People may migrate from rural areas to urban areas straining family relationships while an increase in industries may create pollution, congestion and other environmental disruptions.</w:t>
      </w:r>
    </w:p>
    <w:p w:rsidR="004A6CC4" w:rsidRPr="00CD5ADC" w:rsidRDefault="004A6CC4" w:rsidP="00C75571">
      <w:pPr>
        <w:jc w:val="both"/>
        <w:rPr>
          <w:rFonts w:ascii="Times New Roman" w:hAnsi="Times New Roman" w:cs="Times New Roman"/>
          <w:sz w:val="24"/>
          <w:szCs w:val="24"/>
        </w:rPr>
      </w:pPr>
    </w:p>
    <w:p w:rsidR="00C75571" w:rsidRPr="00CD5ADC" w:rsidRDefault="00C75571" w:rsidP="00C75571">
      <w:pPr>
        <w:jc w:val="both"/>
        <w:rPr>
          <w:rFonts w:ascii="Times New Roman" w:hAnsi="Times New Roman" w:cs="Times New Roman"/>
          <w:b/>
          <w:sz w:val="24"/>
          <w:szCs w:val="24"/>
        </w:rPr>
      </w:pPr>
      <w:r w:rsidRPr="00CD5ADC">
        <w:rPr>
          <w:rFonts w:ascii="Times New Roman" w:hAnsi="Times New Roman" w:cs="Times New Roman"/>
          <w:b/>
          <w:sz w:val="24"/>
          <w:szCs w:val="24"/>
        </w:rPr>
        <w:t>Questions</w:t>
      </w:r>
    </w:p>
    <w:p w:rsidR="00C75571" w:rsidRPr="00CD5ADC" w:rsidRDefault="00C75571"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State four problems encountered in comparing standards of living in different countries using national income statistics</w:t>
      </w:r>
    </w:p>
    <w:p w:rsidR="00C75571" w:rsidRPr="00CD5ADC" w:rsidRDefault="00C75571"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Using a diagram, describe the circular flow of income.</w:t>
      </w:r>
    </w:p>
    <w:p w:rsidR="00C75571" w:rsidRPr="00CD5ADC" w:rsidRDefault="00C75571"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Explain five factors that may influence the level of national income of a country</w:t>
      </w:r>
    </w:p>
    <w:p w:rsidR="00C75571" w:rsidRPr="00CD5ADC" w:rsidRDefault="009D3CC1"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Outline four limitations of expenditure approach used in measuring national income.</w:t>
      </w:r>
    </w:p>
    <w:p w:rsidR="009D3CC1" w:rsidRPr="00CD5ADC" w:rsidRDefault="009D3CC1"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Explain five reasons why high per capita income may not translate to better living standards in a country.</w:t>
      </w:r>
    </w:p>
    <w:p w:rsidR="00446CB8" w:rsidRPr="00CD5ADC" w:rsidRDefault="00446CB8" w:rsidP="00C75571">
      <w:pPr>
        <w:pStyle w:val="ListParagraph"/>
        <w:numPr>
          <w:ilvl w:val="0"/>
          <w:numId w:val="15"/>
        </w:numPr>
        <w:jc w:val="both"/>
        <w:rPr>
          <w:rFonts w:ascii="Times New Roman" w:hAnsi="Times New Roman" w:cs="Times New Roman"/>
          <w:sz w:val="24"/>
          <w:szCs w:val="24"/>
        </w:rPr>
      </w:pPr>
      <w:r w:rsidRPr="00CD5ADC">
        <w:rPr>
          <w:rFonts w:ascii="Times New Roman" w:hAnsi="Times New Roman" w:cs="Times New Roman"/>
          <w:sz w:val="24"/>
          <w:szCs w:val="24"/>
        </w:rPr>
        <w:t>Describe five factors that affect the circular flow of income.</w:t>
      </w:r>
    </w:p>
    <w:p w:rsidR="00446CB8" w:rsidRPr="00CD5ADC" w:rsidRDefault="00446CB8" w:rsidP="00446CB8">
      <w:pPr>
        <w:jc w:val="both"/>
        <w:rPr>
          <w:rFonts w:ascii="Times New Roman" w:hAnsi="Times New Roman" w:cs="Times New Roman"/>
          <w:sz w:val="24"/>
          <w:szCs w:val="24"/>
        </w:rPr>
      </w:pPr>
    </w:p>
    <w:p w:rsidR="009D3CC1" w:rsidRPr="00CD5ADC" w:rsidRDefault="009D3CC1" w:rsidP="009D3CC1">
      <w:pPr>
        <w:jc w:val="both"/>
        <w:rPr>
          <w:rFonts w:ascii="Times New Roman" w:hAnsi="Times New Roman" w:cs="Times New Roman"/>
          <w:sz w:val="24"/>
          <w:szCs w:val="24"/>
        </w:rPr>
      </w:pPr>
    </w:p>
    <w:p w:rsidR="001425FF" w:rsidRDefault="001425FF" w:rsidP="001425FF">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1425FF" w:rsidRDefault="001425FF" w:rsidP="001425FF">
      <w:pPr>
        <w:tabs>
          <w:tab w:val="left" w:pos="2235"/>
        </w:tabs>
      </w:pPr>
      <w:r>
        <w:rPr>
          <w:sz w:val="28"/>
        </w:rPr>
        <w:t xml:space="preserve">This document was downloaded from </w:t>
      </w:r>
      <w:r>
        <w:rPr>
          <w:rFonts w:ascii="Comic Sans MS" w:hAnsi="Comic Sans MS"/>
          <w:sz w:val="48"/>
        </w:rPr>
        <w:t>www.kusoma.co.ke</w:t>
      </w:r>
    </w:p>
    <w:p w:rsidR="001425FF" w:rsidRDefault="001425FF" w:rsidP="001425FF">
      <w:pPr>
        <w:tabs>
          <w:tab w:val="left" w:pos="2235"/>
        </w:tabs>
        <w:rPr>
          <w:rFonts w:ascii="Times New Roman" w:hAnsi="Times New Roman"/>
          <w:sz w:val="28"/>
        </w:rPr>
      </w:pPr>
      <w:r>
        <w:rPr>
          <w:sz w:val="28"/>
        </w:rPr>
        <w:t>The other documents available on this website include;</w:t>
      </w:r>
    </w:p>
    <w:p w:rsidR="001425FF" w:rsidRDefault="001425FF" w:rsidP="001425FF">
      <w:pPr>
        <w:numPr>
          <w:ilvl w:val="0"/>
          <w:numId w:val="16"/>
        </w:numPr>
        <w:tabs>
          <w:tab w:val="left" w:pos="810"/>
        </w:tabs>
        <w:spacing w:line="240" w:lineRule="auto"/>
        <w:rPr>
          <w:sz w:val="24"/>
        </w:rPr>
      </w:pPr>
      <w:r>
        <w:lastRenderedPageBreak/>
        <w:t>All secondary school schemes of work.</w:t>
      </w:r>
    </w:p>
    <w:p w:rsidR="001425FF" w:rsidRDefault="001425FF" w:rsidP="001425FF">
      <w:pPr>
        <w:numPr>
          <w:ilvl w:val="0"/>
          <w:numId w:val="16"/>
        </w:numPr>
        <w:tabs>
          <w:tab w:val="left" w:pos="630"/>
        </w:tabs>
        <w:spacing w:line="240" w:lineRule="auto"/>
      </w:pPr>
      <w:r>
        <w:t>Form 1-form 4 revision papers in all subjects.</w:t>
      </w:r>
    </w:p>
    <w:p w:rsidR="001425FF" w:rsidRDefault="001425FF" w:rsidP="001425FF">
      <w:pPr>
        <w:numPr>
          <w:ilvl w:val="0"/>
          <w:numId w:val="16"/>
        </w:numPr>
        <w:tabs>
          <w:tab w:val="left" w:pos="630"/>
        </w:tabs>
        <w:spacing w:line="240" w:lineRule="auto"/>
      </w:pPr>
      <w:r>
        <w:t>Marking schemes to most of the revision papers.</w:t>
      </w:r>
    </w:p>
    <w:p w:rsidR="001425FF" w:rsidRDefault="001425FF" w:rsidP="001425FF">
      <w:pPr>
        <w:numPr>
          <w:ilvl w:val="0"/>
          <w:numId w:val="16"/>
        </w:numPr>
        <w:tabs>
          <w:tab w:val="left" w:pos="630"/>
        </w:tabs>
        <w:spacing w:line="240" w:lineRule="auto"/>
      </w:pPr>
      <w:r>
        <w:t>K.C.S.E past papers.</w:t>
      </w:r>
    </w:p>
    <w:p w:rsidR="001425FF" w:rsidRDefault="001425FF" w:rsidP="001425FF">
      <w:pPr>
        <w:numPr>
          <w:ilvl w:val="0"/>
          <w:numId w:val="16"/>
        </w:numPr>
        <w:tabs>
          <w:tab w:val="left" w:pos="630"/>
        </w:tabs>
        <w:spacing w:line="240" w:lineRule="auto"/>
      </w:pPr>
      <w:r>
        <w:t>University past papers.</w:t>
      </w:r>
    </w:p>
    <w:p w:rsidR="001425FF" w:rsidRDefault="001425FF" w:rsidP="001425FF">
      <w:pPr>
        <w:numPr>
          <w:ilvl w:val="0"/>
          <w:numId w:val="16"/>
        </w:numPr>
        <w:tabs>
          <w:tab w:val="left" w:pos="630"/>
        </w:tabs>
        <w:spacing w:line="240" w:lineRule="auto"/>
      </w:pPr>
      <w:r>
        <w:t>K.A.S.N.E.B past papers e.g. C.P.A</w:t>
      </w:r>
    </w:p>
    <w:p w:rsidR="001425FF" w:rsidRDefault="001425FF" w:rsidP="001425FF">
      <w:pPr>
        <w:numPr>
          <w:ilvl w:val="0"/>
          <w:numId w:val="16"/>
        </w:numPr>
        <w:tabs>
          <w:tab w:val="left" w:pos="630"/>
        </w:tabs>
        <w:spacing w:line="240" w:lineRule="auto"/>
      </w:pPr>
      <w:r>
        <w:t>Primary school schemes of work.</w:t>
      </w:r>
    </w:p>
    <w:p w:rsidR="001425FF" w:rsidRDefault="001425FF" w:rsidP="001425FF">
      <w:pPr>
        <w:numPr>
          <w:ilvl w:val="0"/>
          <w:numId w:val="16"/>
        </w:numPr>
        <w:tabs>
          <w:tab w:val="left" w:pos="630"/>
        </w:tabs>
        <w:spacing w:line="240" w:lineRule="auto"/>
      </w:pPr>
      <w:r>
        <w:t>Primary school revision papers to all classes.</w:t>
      </w:r>
    </w:p>
    <w:p w:rsidR="001425FF" w:rsidRDefault="001425FF" w:rsidP="001425FF">
      <w:pPr>
        <w:numPr>
          <w:ilvl w:val="0"/>
          <w:numId w:val="16"/>
        </w:numPr>
        <w:tabs>
          <w:tab w:val="left" w:pos="630"/>
        </w:tabs>
        <w:spacing w:line="240" w:lineRule="auto"/>
      </w:pPr>
      <w:r>
        <w:t>Marking schemes to primary school past papers.</w:t>
      </w:r>
    </w:p>
    <w:p w:rsidR="001425FF" w:rsidRDefault="001425FF" w:rsidP="001425FF">
      <w:pPr>
        <w:numPr>
          <w:ilvl w:val="0"/>
          <w:numId w:val="16"/>
        </w:numPr>
        <w:tabs>
          <w:tab w:val="left" w:pos="630"/>
        </w:tabs>
        <w:spacing w:line="240" w:lineRule="auto"/>
        <w:rPr>
          <w:rFonts w:ascii="Calibri" w:hAnsi="Calibri"/>
          <w:sz w:val="16"/>
        </w:rPr>
      </w:pPr>
      <w:r>
        <w:t>K.C.P.E past papers.</w:t>
      </w:r>
      <w:r>
        <w:rPr>
          <w:sz w:val="16"/>
        </w:rPr>
        <w:t xml:space="preserve"> </w:t>
      </w:r>
    </w:p>
    <w:p w:rsidR="00273B6C" w:rsidRPr="00CD5ADC" w:rsidRDefault="00273B6C" w:rsidP="00273B6C">
      <w:pPr>
        <w:rPr>
          <w:rFonts w:ascii="Times New Roman" w:hAnsi="Times New Roman" w:cs="Times New Roman"/>
          <w:sz w:val="24"/>
          <w:szCs w:val="24"/>
        </w:rPr>
      </w:pPr>
    </w:p>
    <w:sectPr w:rsidR="00273B6C" w:rsidRPr="00CD5ADC" w:rsidSect="00D70A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918" w:rsidRDefault="00B15918" w:rsidP="00C75571">
      <w:pPr>
        <w:spacing w:after="0" w:line="240" w:lineRule="auto"/>
      </w:pPr>
      <w:r>
        <w:separator/>
      </w:r>
    </w:p>
  </w:endnote>
  <w:endnote w:type="continuationSeparator" w:id="1">
    <w:p w:rsidR="00B15918" w:rsidRDefault="00B15918" w:rsidP="00C75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DC" w:rsidRDefault="00CD5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DC" w:rsidRPr="00144F4E" w:rsidRDefault="00CD5ADC" w:rsidP="00CD5ADC">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352F14" w:rsidRPr="00352F14" w:rsidRDefault="00352F14" w:rsidP="00352F14">
    <w:pPr>
      <w:pStyle w:val="Footer"/>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DC" w:rsidRDefault="00CD5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918" w:rsidRDefault="00B15918" w:rsidP="00C75571">
      <w:pPr>
        <w:spacing w:after="0" w:line="240" w:lineRule="auto"/>
      </w:pPr>
      <w:r>
        <w:separator/>
      </w:r>
    </w:p>
  </w:footnote>
  <w:footnote w:type="continuationSeparator" w:id="1">
    <w:p w:rsidR="00B15918" w:rsidRDefault="00B15918" w:rsidP="00C755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DC" w:rsidRDefault="00CD5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5518"/>
      <w:docPartObj>
        <w:docPartGallery w:val="Page Numbers (Top of Page)"/>
        <w:docPartUnique/>
      </w:docPartObj>
    </w:sdtPr>
    <w:sdtContent>
      <w:p w:rsidR="002F76EF" w:rsidRDefault="00FF6BC4">
        <w:pPr>
          <w:pStyle w:val="Header"/>
          <w:jc w:val="center"/>
        </w:pPr>
        <w:fldSimple w:instr=" PAGE   \* MERGEFORMAT ">
          <w:r w:rsidR="001425FF">
            <w:rPr>
              <w:noProof/>
            </w:rPr>
            <w:t>7</w:t>
          </w:r>
        </w:fldSimple>
      </w:p>
    </w:sdtContent>
  </w:sdt>
  <w:p w:rsidR="002F76EF" w:rsidRDefault="002F7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DC" w:rsidRDefault="00CD5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134"/>
    <w:multiLevelType w:val="hybridMultilevel"/>
    <w:tmpl w:val="82D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77CA6"/>
    <w:multiLevelType w:val="hybridMultilevel"/>
    <w:tmpl w:val="6C0A4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6E5"/>
    <w:multiLevelType w:val="hybridMultilevel"/>
    <w:tmpl w:val="A84E2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819DF"/>
    <w:multiLevelType w:val="hybridMultilevel"/>
    <w:tmpl w:val="4B6E45A4"/>
    <w:lvl w:ilvl="0" w:tplc="BC94F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10FB5"/>
    <w:multiLevelType w:val="hybridMultilevel"/>
    <w:tmpl w:val="311664CA"/>
    <w:lvl w:ilvl="0" w:tplc="4FC00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A7885"/>
    <w:multiLevelType w:val="hybridMultilevel"/>
    <w:tmpl w:val="F8AA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AE2853"/>
    <w:multiLevelType w:val="hybridMultilevel"/>
    <w:tmpl w:val="8242A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05C16"/>
    <w:multiLevelType w:val="hybridMultilevel"/>
    <w:tmpl w:val="8C146B8A"/>
    <w:lvl w:ilvl="0" w:tplc="97C6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8764D4"/>
    <w:multiLevelType w:val="hybridMultilevel"/>
    <w:tmpl w:val="D534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2B46CF"/>
    <w:multiLevelType w:val="hybridMultilevel"/>
    <w:tmpl w:val="4D1A688E"/>
    <w:lvl w:ilvl="0" w:tplc="A71ED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C2B747A"/>
    <w:multiLevelType w:val="hybridMultilevel"/>
    <w:tmpl w:val="63C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4C4F7D"/>
    <w:multiLevelType w:val="hybridMultilevel"/>
    <w:tmpl w:val="2DF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F5105"/>
    <w:multiLevelType w:val="hybridMultilevel"/>
    <w:tmpl w:val="9B267D58"/>
    <w:lvl w:ilvl="0" w:tplc="FBB02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D32D6"/>
    <w:multiLevelType w:val="hybridMultilevel"/>
    <w:tmpl w:val="3F2855B0"/>
    <w:lvl w:ilvl="0" w:tplc="5CB0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17619"/>
    <w:multiLevelType w:val="hybridMultilevel"/>
    <w:tmpl w:val="BDA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5"/>
  </w:num>
  <w:num w:numId="5">
    <w:abstractNumId w:val="3"/>
  </w:num>
  <w:num w:numId="6">
    <w:abstractNumId w:val="7"/>
  </w:num>
  <w:num w:numId="7">
    <w:abstractNumId w:val="9"/>
  </w:num>
  <w:num w:numId="8">
    <w:abstractNumId w:val="14"/>
  </w:num>
  <w:num w:numId="9">
    <w:abstractNumId w:val="6"/>
  </w:num>
  <w:num w:numId="10">
    <w:abstractNumId w:val="15"/>
  </w:num>
  <w:num w:numId="11">
    <w:abstractNumId w:val="2"/>
  </w:num>
  <w:num w:numId="12">
    <w:abstractNumId w:val="0"/>
  </w:num>
  <w:num w:numId="13">
    <w:abstractNumId w:val="8"/>
  </w:num>
  <w:num w:numId="14">
    <w:abstractNumId w:val="1"/>
  </w:num>
  <w:num w:numId="15">
    <w:abstractNumId w:val="12"/>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68BC"/>
    <w:rsid w:val="0009547A"/>
    <w:rsid w:val="000A7104"/>
    <w:rsid w:val="000C3C5E"/>
    <w:rsid w:val="000E0D60"/>
    <w:rsid w:val="00102090"/>
    <w:rsid w:val="001425FF"/>
    <w:rsid w:val="00177FA5"/>
    <w:rsid w:val="001E645E"/>
    <w:rsid w:val="00273B6C"/>
    <w:rsid w:val="002B531E"/>
    <w:rsid w:val="002F76EF"/>
    <w:rsid w:val="0033405F"/>
    <w:rsid w:val="00342450"/>
    <w:rsid w:val="00347DFA"/>
    <w:rsid w:val="00352F14"/>
    <w:rsid w:val="00380220"/>
    <w:rsid w:val="003A3EDC"/>
    <w:rsid w:val="003D41F3"/>
    <w:rsid w:val="00411640"/>
    <w:rsid w:val="00446CB8"/>
    <w:rsid w:val="0046730C"/>
    <w:rsid w:val="004A346F"/>
    <w:rsid w:val="004A6CC4"/>
    <w:rsid w:val="00503D38"/>
    <w:rsid w:val="0052284D"/>
    <w:rsid w:val="00560A53"/>
    <w:rsid w:val="00590E96"/>
    <w:rsid w:val="005A0EF0"/>
    <w:rsid w:val="005A68BC"/>
    <w:rsid w:val="005C6E81"/>
    <w:rsid w:val="00667D3E"/>
    <w:rsid w:val="006E6A1E"/>
    <w:rsid w:val="007E44BC"/>
    <w:rsid w:val="0083082D"/>
    <w:rsid w:val="008A6B98"/>
    <w:rsid w:val="00964AE6"/>
    <w:rsid w:val="009D3CC1"/>
    <w:rsid w:val="00AD114C"/>
    <w:rsid w:val="00B15918"/>
    <w:rsid w:val="00B17CF2"/>
    <w:rsid w:val="00BD533E"/>
    <w:rsid w:val="00C12CD2"/>
    <w:rsid w:val="00C506E6"/>
    <w:rsid w:val="00C75571"/>
    <w:rsid w:val="00CD5ADC"/>
    <w:rsid w:val="00D70A22"/>
    <w:rsid w:val="00DB3206"/>
    <w:rsid w:val="00EC3D37"/>
    <w:rsid w:val="00EE77FC"/>
    <w:rsid w:val="00F01859"/>
    <w:rsid w:val="00F16A4F"/>
    <w:rsid w:val="00FF6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BC"/>
    <w:pPr>
      <w:ind w:left="720"/>
      <w:contextualSpacing/>
    </w:pPr>
  </w:style>
  <w:style w:type="paragraph" w:styleId="Header">
    <w:name w:val="header"/>
    <w:basedOn w:val="Normal"/>
    <w:link w:val="HeaderChar"/>
    <w:uiPriority w:val="99"/>
    <w:unhideWhenUsed/>
    <w:rsid w:val="00C7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71"/>
  </w:style>
  <w:style w:type="paragraph" w:styleId="Footer">
    <w:name w:val="footer"/>
    <w:basedOn w:val="Normal"/>
    <w:link w:val="FooterChar"/>
    <w:uiPriority w:val="99"/>
    <w:unhideWhenUsed/>
    <w:rsid w:val="00C7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71"/>
  </w:style>
</w:styles>
</file>

<file path=word/webSettings.xml><?xml version="1.0" encoding="utf-8"?>
<w:webSettings xmlns:r="http://schemas.openxmlformats.org/officeDocument/2006/relationships" xmlns:w="http://schemas.openxmlformats.org/wordprocessingml/2006/main">
  <w:divs>
    <w:div w:id="11552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Ogara</dc:creator>
  <cp:lastModifiedBy>Buuda</cp:lastModifiedBy>
  <cp:revision>7</cp:revision>
  <dcterms:created xsi:type="dcterms:W3CDTF">2013-01-10T06:00:00Z</dcterms:created>
  <dcterms:modified xsi:type="dcterms:W3CDTF">2015-08-23T13:24:00Z</dcterms:modified>
</cp:coreProperties>
</file>